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174E" w14:textId="3CBA5952" w:rsidR="00FD5AA3" w:rsidRDefault="002C15AA" w:rsidP="005E798B">
      <w:pPr>
        <w:spacing w:after="0"/>
        <w:jc w:val="center"/>
        <w:rPr>
          <w:rFonts w:ascii="Times New Roman" w:hAnsi="Times New Roman" w:cs="Times New Roman"/>
          <w:b/>
          <w:bCs/>
        </w:rPr>
      </w:pPr>
      <w:r>
        <w:rPr>
          <w:rFonts w:ascii="Times New Roman" w:hAnsi="Times New Roman" w:cs="Times New Roman"/>
          <w:b/>
          <w:bCs/>
        </w:rPr>
        <w:t xml:space="preserve">LISA 1 - </w:t>
      </w:r>
      <w:r w:rsidR="00A30094" w:rsidRPr="00A30094">
        <w:rPr>
          <w:rFonts w:ascii="Times New Roman" w:hAnsi="Times New Roman" w:cs="Times New Roman"/>
          <w:b/>
          <w:bCs/>
        </w:rPr>
        <w:t>KARKSI-NUIA PÕLLU TN MÄNGUVÄLJAKU PROJEKTEERIMIS- NING EHITUSTÖÖDE LÄHTEÜLESANNE</w:t>
      </w:r>
    </w:p>
    <w:p w14:paraId="7FA63A6A" w14:textId="77777777" w:rsidR="00A30094" w:rsidRDefault="00A30094" w:rsidP="005E798B">
      <w:pPr>
        <w:spacing w:after="0"/>
        <w:jc w:val="center"/>
        <w:rPr>
          <w:rFonts w:ascii="Times New Roman" w:hAnsi="Times New Roman" w:cs="Times New Roman"/>
          <w:b/>
          <w:bCs/>
        </w:rPr>
      </w:pPr>
    </w:p>
    <w:tbl>
      <w:tblPr>
        <w:tblStyle w:val="TableGrid"/>
        <w:tblW w:w="9168" w:type="dxa"/>
        <w:tblInd w:w="-101" w:type="dxa"/>
        <w:tblCellMar>
          <w:top w:w="9" w:type="dxa"/>
          <w:left w:w="108" w:type="dxa"/>
          <w:right w:w="115" w:type="dxa"/>
        </w:tblCellMar>
        <w:tblLook w:val="04A0" w:firstRow="1" w:lastRow="0" w:firstColumn="1" w:lastColumn="0" w:noHBand="0" w:noVBand="1"/>
      </w:tblPr>
      <w:tblGrid>
        <w:gridCol w:w="3079"/>
        <w:gridCol w:w="2940"/>
        <w:gridCol w:w="3149"/>
      </w:tblGrid>
      <w:tr w:rsidR="00A30094" w:rsidRPr="00A30094" w14:paraId="01B7A8DD" w14:textId="77777777" w:rsidTr="00954258">
        <w:trPr>
          <w:trHeight w:val="326"/>
        </w:trPr>
        <w:tc>
          <w:tcPr>
            <w:tcW w:w="3078" w:type="dxa"/>
            <w:tcBorders>
              <w:top w:val="single" w:sz="4" w:space="0" w:color="000000"/>
              <w:left w:val="single" w:sz="4" w:space="0" w:color="000000"/>
              <w:bottom w:val="single" w:sz="4" w:space="0" w:color="000000"/>
              <w:right w:val="single" w:sz="4" w:space="0" w:color="000000"/>
            </w:tcBorders>
          </w:tcPr>
          <w:p w14:paraId="6CAFCAC6"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b/>
                <w:color w:val="000000"/>
                <w:sz w:val="24"/>
                <w:szCs w:val="24"/>
              </w:rPr>
              <w:t xml:space="preserve">Objekt </w:t>
            </w:r>
          </w:p>
        </w:tc>
        <w:tc>
          <w:tcPr>
            <w:tcW w:w="2940" w:type="dxa"/>
            <w:tcBorders>
              <w:top w:val="single" w:sz="4" w:space="0" w:color="000000"/>
              <w:left w:val="single" w:sz="4" w:space="0" w:color="000000"/>
              <w:bottom w:val="single" w:sz="4" w:space="0" w:color="000000"/>
              <w:right w:val="single" w:sz="4" w:space="0" w:color="000000"/>
            </w:tcBorders>
          </w:tcPr>
          <w:p w14:paraId="2F02EC44"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b/>
                <w:color w:val="000000"/>
                <w:sz w:val="24"/>
                <w:szCs w:val="24"/>
              </w:rPr>
              <w:t xml:space="preserve">Tööd </w:t>
            </w:r>
          </w:p>
        </w:tc>
        <w:tc>
          <w:tcPr>
            <w:tcW w:w="3149" w:type="dxa"/>
            <w:tcBorders>
              <w:top w:val="single" w:sz="4" w:space="0" w:color="000000"/>
              <w:left w:val="single" w:sz="4" w:space="0" w:color="000000"/>
              <w:bottom w:val="single" w:sz="4" w:space="0" w:color="000000"/>
              <w:right w:val="single" w:sz="4" w:space="0" w:color="000000"/>
            </w:tcBorders>
          </w:tcPr>
          <w:p w14:paraId="1E2EBA8E"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b/>
                <w:color w:val="000000"/>
                <w:sz w:val="24"/>
                <w:szCs w:val="24"/>
              </w:rPr>
              <w:t xml:space="preserve">Tähtajad </w:t>
            </w:r>
          </w:p>
        </w:tc>
      </w:tr>
      <w:tr w:rsidR="00A30094" w:rsidRPr="00A30094" w14:paraId="598FC690" w14:textId="77777777" w:rsidTr="00954258">
        <w:trPr>
          <w:trHeight w:val="326"/>
        </w:trPr>
        <w:tc>
          <w:tcPr>
            <w:tcW w:w="3078" w:type="dxa"/>
            <w:vMerge w:val="restart"/>
            <w:tcBorders>
              <w:top w:val="single" w:sz="4" w:space="0" w:color="000000"/>
              <w:left w:val="single" w:sz="4" w:space="0" w:color="000000"/>
              <w:bottom w:val="single" w:sz="4" w:space="0" w:color="000000"/>
              <w:right w:val="single" w:sz="4" w:space="0" w:color="000000"/>
            </w:tcBorders>
          </w:tcPr>
          <w:p w14:paraId="7DD5E080" w14:textId="3F1621E1" w:rsidR="00A30094" w:rsidRPr="00A30094" w:rsidRDefault="00A30094" w:rsidP="005E798B">
            <w:pPr>
              <w:shd w:val="clear" w:color="auto" w:fill="FFFFFF"/>
              <w:ind w:left="10" w:hanging="10"/>
              <w:jc w:val="both"/>
              <w:rPr>
                <w:rFonts w:ascii="Times New Roman" w:hAnsi="Times New Roman" w:cs="Times New Roman"/>
                <w:color w:val="000000"/>
                <w:sz w:val="24"/>
                <w:szCs w:val="24"/>
              </w:rPr>
            </w:pPr>
            <w:r w:rsidRPr="00A30094">
              <w:rPr>
                <w:rFonts w:ascii="Times New Roman" w:hAnsi="Times New Roman" w:cs="Times New Roman"/>
                <w:b/>
                <w:bCs/>
                <w:color w:val="000000"/>
                <w:sz w:val="24"/>
                <w:szCs w:val="24"/>
              </w:rPr>
              <w:t>Karksi-Nuia Põllu tn mänguväljaku projekteerimis- ning ehitustööde lähteülesanne</w:t>
            </w:r>
          </w:p>
          <w:p w14:paraId="10BFCF38" w14:textId="65ABF8EC" w:rsidR="00A30094" w:rsidRPr="00A30094" w:rsidRDefault="00A30094" w:rsidP="005E798B">
            <w:pPr>
              <w:spacing w:line="259" w:lineRule="auto"/>
              <w:rPr>
                <w:rFonts w:ascii="Times New Roman" w:hAnsi="Times New Roman" w:cs="Times New Roman"/>
                <w:color w:val="000000"/>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297D5ED4"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color w:val="000000"/>
                <w:sz w:val="24"/>
                <w:szCs w:val="24"/>
              </w:rPr>
              <w:t xml:space="preserve">Projekteerimistööde algus </w:t>
            </w:r>
            <w:r w:rsidRPr="00A30094">
              <w:rPr>
                <w:rFonts w:ascii="Times New Roman" w:hAnsi="Times New Roman" w:cs="Times New Roman"/>
                <w:b/>
                <w:color w:val="000000"/>
                <w:sz w:val="24"/>
                <w:szCs w:val="24"/>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9ABA96E"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color w:val="000000"/>
                <w:sz w:val="24"/>
                <w:szCs w:val="24"/>
              </w:rPr>
              <w:t>Alates lepingu sõlmimisest</w:t>
            </w:r>
            <w:r w:rsidRPr="00A30094">
              <w:rPr>
                <w:rFonts w:ascii="Times New Roman" w:hAnsi="Times New Roman" w:cs="Times New Roman"/>
                <w:b/>
                <w:color w:val="000000"/>
                <w:sz w:val="24"/>
                <w:szCs w:val="24"/>
              </w:rPr>
              <w:t xml:space="preserve"> </w:t>
            </w:r>
          </w:p>
        </w:tc>
      </w:tr>
      <w:tr w:rsidR="00A30094" w:rsidRPr="00A30094" w14:paraId="1B9E1FBD" w14:textId="77777777" w:rsidTr="00954258">
        <w:trPr>
          <w:trHeight w:val="696"/>
        </w:trPr>
        <w:tc>
          <w:tcPr>
            <w:tcW w:w="0" w:type="auto"/>
            <w:vMerge/>
            <w:tcBorders>
              <w:top w:val="nil"/>
              <w:left w:val="single" w:sz="4" w:space="0" w:color="000000"/>
              <w:bottom w:val="single" w:sz="4" w:space="0" w:color="000000"/>
              <w:right w:val="single" w:sz="4" w:space="0" w:color="000000"/>
            </w:tcBorders>
          </w:tcPr>
          <w:p w14:paraId="7BC167D6" w14:textId="77777777" w:rsidR="00A30094" w:rsidRPr="00A30094" w:rsidRDefault="00A30094" w:rsidP="005E798B">
            <w:pPr>
              <w:spacing w:line="259" w:lineRule="auto"/>
              <w:rPr>
                <w:rFonts w:ascii="Times New Roman" w:hAnsi="Times New Roman" w:cs="Times New Roman"/>
                <w:color w:val="000000"/>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45B981AA" w14:textId="77777777"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color w:val="000000"/>
                <w:sz w:val="24"/>
                <w:szCs w:val="24"/>
              </w:rPr>
              <w:t xml:space="preserve">Tööde täitmisaeg </w:t>
            </w:r>
          </w:p>
        </w:tc>
        <w:tc>
          <w:tcPr>
            <w:tcW w:w="3149" w:type="dxa"/>
            <w:tcBorders>
              <w:top w:val="single" w:sz="4" w:space="0" w:color="000000"/>
              <w:left w:val="single" w:sz="4" w:space="0" w:color="000000"/>
              <w:bottom w:val="single" w:sz="4" w:space="0" w:color="000000"/>
              <w:right w:val="single" w:sz="4" w:space="0" w:color="000000"/>
            </w:tcBorders>
          </w:tcPr>
          <w:p w14:paraId="78B03996" w14:textId="4BC0A4B2" w:rsidR="00A30094" w:rsidRPr="00A30094" w:rsidRDefault="00A30094" w:rsidP="005E798B">
            <w:pPr>
              <w:spacing w:line="259" w:lineRule="auto"/>
              <w:rPr>
                <w:rFonts w:ascii="Times New Roman" w:hAnsi="Times New Roman" w:cs="Times New Roman"/>
                <w:color w:val="000000"/>
                <w:sz w:val="24"/>
                <w:szCs w:val="24"/>
              </w:rPr>
            </w:pPr>
            <w:r w:rsidRPr="00A30094">
              <w:rPr>
                <w:rFonts w:ascii="Times New Roman" w:hAnsi="Times New Roman" w:cs="Times New Roman"/>
                <w:b/>
                <w:bCs/>
                <w:sz w:val="24"/>
                <w:szCs w:val="24"/>
              </w:rPr>
              <w:t>2 kuud</w:t>
            </w:r>
            <w:r w:rsidRPr="00A30094">
              <w:rPr>
                <w:rFonts w:ascii="Times New Roman" w:hAnsi="Times New Roman" w:cs="Times New Roman"/>
                <w:sz w:val="24"/>
                <w:szCs w:val="24"/>
              </w:rPr>
              <w:t xml:space="preserve"> lepingu sõlmimisest</w:t>
            </w:r>
          </w:p>
        </w:tc>
      </w:tr>
    </w:tbl>
    <w:p w14:paraId="45044BCB" w14:textId="77777777" w:rsidR="00A30094" w:rsidRDefault="00A30094" w:rsidP="005E798B">
      <w:pPr>
        <w:spacing w:after="0"/>
        <w:jc w:val="both"/>
        <w:rPr>
          <w:rFonts w:ascii="Times New Roman" w:hAnsi="Times New Roman" w:cs="Times New Roman"/>
          <w:b/>
          <w:bCs/>
        </w:rPr>
      </w:pPr>
    </w:p>
    <w:p w14:paraId="222E34DB" w14:textId="77777777" w:rsidR="00A30094" w:rsidRPr="00A30094" w:rsidRDefault="00A30094" w:rsidP="005E798B">
      <w:pPr>
        <w:spacing w:after="0"/>
        <w:jc w:val="both"/>
        <w:rPr>
          <w:rFonts w:ascii="Times New Roman" w:hAnsi="Times New Roman" w:cs="Times New Roman"/>
          <w:b/>
          <w:bCs/>
        </w:rPr>
      </w:pPr>
      <w:r w:rsidRPr="00A30094">
        <w:rPr>
          <w:rFonts w:ascii="Times New Roman" w:hAnsi="Times New Roman" w:cs="Times New Roman"/>
          <w:b/>
          <w:bCs/>
        </w:rPr>
        <w:t xml:space="preserve">1. ÜLDIST </w:t>
      </w:r>
    </w:p>
    <w:p w14:paraId="7E6468E2" w14:textId="5B76C360" w:rsidR="00A30094" w:rsidRPr="00A30094" w:rsidRDefault="00A30094" w:rsidP="005E798B">
      <w:pPr>
        <w:spacing w:after="0"/>
        <w:jc w:val="both"/>
        <w:rPr>
          <w:rFonts w:ascii="Times New Roman" w:hAnsi="Times New Roman" w:cs="Times New Roman"/>
        </w:rPr>
      </w:pPr>
      <w:r w:rsidRPr="00A30094">
        <w:rPr>
          <w:rFonts w:ascii="Times New Roman" w:hAnsi="Times New Roman" w:cs="Times New Roman"/>
        </w:rPr>
        <w:t xml:space="preserve">1.1. Käesoleva hinnapäringu raames soovitakse hinnapakkumist </w:t>
      </w:r>
      <w:r>
        <w:rPr>
          <w:rFonts w:ascii="Times New Roman" w:hAnsi="Times New Roman" w:cs="Times New Roman"/>
        </w:rPr>
        <w:t xml:space="preserve">Karksi-Nuia Põllu tn mänguväljaku </w:t>
      </w:r>
      <w:r w:rsidRPr="00A30094">
        <w:rPr>
          <w:rFonts w:ascii="Times New Roman" w:hAnsi="Times New Roman" w:cs="Times New Roman"/>
        </w:rPr>
        <w:t>projekteerimis</w:t>
      </w:r>
      <w:r>
        <w:rPr>
          <w:rFonts w:ascii="Times New Roman" w:hAnsi="Times New Roman" w:cs="Times New Roman"/>
        </w:rPr>
        <w:t>-</w:t>
      </w:r>
      <w:r w:rsidRPr="00A30094">
        <w:rPr>
          <w:rFonts w:ascii="Times New Roman" w:hAnsi="Times New Roman" w:cs="Times New Roman"/>
        </w:rPr>
        <w:t xml:space="preserve"> ning </w:t>
      </w:r>
      <w:r>
        <w:rPr>
          <w:rFonts w:ascii="Times New Roman" w:hAnsi="Times New Roman" w:cs="Times New Roman"/>
        </w:rPr>
        <w:t xml:space="preserve">ehitustöödele. </w:t>
      </w:r>
    </w:p>
    <w:p w14:paraId="6315EE16" w14:textId="77777777" w:rsidR="00A30094" w:rsidRPr="00A30094" w:rsidRDefault="00A30094" w:rsidP="005E798B">
      <w:pPr>
        <w:spacing w:after="0"/>
        <w:jc w:val="both"/>
        <w:rPr>
          <w:rFonts w:ascii="Times New Roman" w:hAnsi="Times New Roman" w:cs="Times New Roman"/>
        </w:rPr>
      </w:pPr>
      <w:r w:rsidRPr="00A30094">
        <w:rPr>
          <w:rFonts w:ascii="Times New Roman" w:hAnsi="Times New Roman" w:cs="Times New Roman"/>
        </w:rPr>
        <w:t xml:space="preserve">1.2. Hinnapäringu esitajaks on Mulgi Vallavalitsus, registrikood 77000453. </w:t>
      </w:r>
    </w:p>
    <w:p w14:paraId="650005D7" w14:textId="4FBC5482" w:rsidR="00A30094" w:rsidRDefault="00A30094" w:rsidP="005E798B">
      <w:pPr>
        <w:spacing w:after="0"/>
        <w:jc w:val="both"/>
        <w:rPr>
          <w:rFonts w:ascii="Times New Roman" w:hAnsi="Times New Roman" w:cs="Times New Roman"/>
        </w:rPr>
      </w:pPr>
      <w:r w:rsidRPr="00A30094">
        <w:rPr>
          <w:rFonts w:ascii="Times New Roman" w:hAnsi="Times New Roman" w:cs="Times New Roman"/>
        </w:rPr>
        <w:t xml:space="preserve">1.3. </w:t>
      </w:r>
      <w:r w:rsidR="00DA7B40" w:rsidRPr="00EB24EF">
        <w:rPr>
          <w:rFonts w:asciiTheme="majorBidi" w:hAnsiTheme="majorBidi" w:cstheme="majorBidi"/>
        </w:rPr>
        <w:t xml:space="preserve">Vastutav isik:  </w:t>
      </w:r>
      <w:r w:rsidR="00DA7B40" w:rsidRPr="00EB24EF">
        <w:rPr>
          <w:rFonts w:asciiTheme="majorBidi" w:hAnsiTheme="majorBidi" w:cstheme="majorBidi"/>
          <w:shd w:val="clear" w:color="auto" w:fill="FFFFFF"/>
        </w:rPr>
        <w:t>Hanna-Maria Kordziejonek</w:t>
      </w:r>
      <w:r w:rsidR="00DA7B40" w:rsidRPr="00EB24EF">
        <w:rPr>
          <w:rFonts w:asciiTheme="majorBidi" w:hAnsiTheme="majorBidi" w:cstheme="majorBidi"/>
        </w:rPr>
        <w:t>, arendus- ja hankespetsialist, telefon +372 </w:t>
      </w:r>
      <w:hyperlink r:id="rId4" w:history="1">
        <w:r w:rsidR="00DA7B40" w:rsidRPr="00EB24EF">
          <w:rPr>
            <w:rFonts w:asciiTheme="majorBidi" w:hAnsiTheme="majorBidi" w:cstheme="majorBidi"/>
            <w:shd w:val="clear" w:color="auto" w:fill="FFFFFF"/>
          </w:rPr>
          <w:t>521 8736</w:t>
        </w:r>
      </w:hyperlink>
      <w:r w:rsidR="00DA7B40" w:rsidRPr="00EB24EF">
        <w:rPr>
          <w:rFonts w:asciiTheme="majorBidi" w:hAnsiTheme="majorBidi" w:cstheme="majorBidi"/>
        </w:rPr>
        <w:t xml:space="preserve">, e-post: </w:t>
      </w:r>
      <w:hyperlink r:id="rId5" w:history="1">
        <w:r w:rsidR="00DA7B40" w:rsidRPr="00EB24EF">
          <w:rPr>
            <w:rFonts w:asciiTheme="majorBidi" w:hAnsiTheme="majorBidi" w:cstheme="majorBidi"/>
            <w:shd w:val="clear" w:color="auto" w:fill="FFFFFF"/>
          </w:rPr>
          <w:t>hanna-maria@mulgivald.ee</w:t>
        </w:r>
      </w:hyperlink>
    </w:p>
    <w:p w14:paraId="44A9AF2D" w14:textId="7B0C6CD5" w:rsidR="00F22123" w:rsidRPr="00A30094" w:rsidRDefault="00F22123" w:rsidP="005E798B">
      <w:pPr>
        <w:spacing w:after="0"/>
        <w:jc w:val="both"/>
        <w:rPr>
          <w:rFonts w:ascii="Times New Roman" w:hAnsi="Times New Roman" w:cs="Times New Roman"/>
        </w:rPr>
      </w:pPr>
      <w:r>
        <w:rPr>
          <w:rFonts w:asciiTheme="majorBidi" w:hAnsiTheme="majorBidi" w:cstheme="majorBidi"/>
        </w:rPr>
        <w:t xml:space="preserve">1.4 </w:t>
      </w:r>
      <w:r w:rsidRPr="00EB24EF">
        <w:rPr>
          <w:rFonts w:asciiTheme="majorBidi" w:hAnsiTheme="majorBidi" w:cstheme="majorBidi"/>
        </w:rPr>
        <w:t>Tehnilised küsimused: Arvids Tisler, ehitus- ja majandusspetsialist, telefon +372 5258474, e-post: arvids.tisler@mulgivald.ee</w:t>
      </w:r>
    </w:p>
    <w:p w14:paraId="58258C26" w14:textId="13B5AE32" w:rsidR="00A30094" w:rsidRPr="00A30094" w:rsidRDefault="00A30094" w:rsidP="005E798B">
      <w:pPr>
        <w:spacing w:after="0"/>
        <w:jc w:val="both"/>
        <w:rPr>
          <w:rFonts w:ascii="Times New Roman" w:hAnsi="Times New Roman" w:cs="Times New Roman"/>
        </w:rPr>
      </w:pPr>
      <w:r w:rsidRPr="00A30094">
        <w:rPr>
          <w:rFonts w:ascii="Times New Roman" w:hAnsi="Times New Roman" w:cs="Times New Roman"/>
        </w:rPr>
        <w:t>1.</w:t>
      </w:r>
      <w:r w:rsidR="00DA7B40">
        <w:rPr>
          <w:rFonts w:ascii="Times New Roman" w:hAnsi="Times New Roman" w:cs="Times New Roman"/>
        </w:rPr>
        <w:t>5</w:t>
      </w:r>
      <w:r w:rsidRPr="00A30094">
        <w:rPr>
          <w:rFonts w:ascii="Times New Roman" w:hAnsi="Times New Roman" w:cs="Times New Roman"/>
        </w:rPr>
        <w:t xml:space="preserve">. Pakkujal on võimalus (ja soovituslik) tutvuda kinnistul olemasoleva olukorraga, kontakteerudes selleks vastutava isikuga. </w:t>
      </w:r>
    </w:p>
    <w:p w14:paraId="63A3C62D" w14:textId="5E8F083B" w:rsidR="00A30094" w:rsidRDefault="00A30094" w:rsidP="005E798B">
      <w:pPr>
        <w:spacing w:after="0"/>
        <w:jc w:val="both"/>
        <w:rPr>
          <w:rFonts w:ascii="Times New Roman" w:hAnsi="Times New Roman" w:cs="Times New Roman"/>
        </w:rPr>
      </w:pPr>
      <w:r w:rsidRPr="00A30094">
        <w:rPr>
          <w:rFonts w:ascii="Times New Roman" w:hAnsi="Times New Roman" w:cs="Times New Roman"/>
        </w:rPr>
        <w:t>1.</w:t>
      </w:r>
      <w:r w:rsidR="00DA7B40">
        <w:rPr>
          <w:rFonts w:ascii="Times New Roman" w:hAnsi="Times New Roman" w:cs="Times New Roman"/>
        </w:rPr>
        <w:t>6</w:t>
      </w:r>
      <w:r w:rsidRPr="00A30094">
        <w:rPr>
          <w:rFonts w:ascii="Times New Roman" w:hAnsi="Times New Roman" w:cs="Times New Roman"/>
        </w:rPr>
        <w:t>. Käesoleva hinnapäringu eesmärgiks</w:t>
      </w:r>
      <w:r>
        <w:rPr>
          <w:rFonts w:ascii="Times New Roman" w:hAnsi="Times New Roman" w:cs="Times New Roman"/>
        </w:rPr>
        <w:t xml:space="preserve"> Karksi-Nuia Põllu tn mänguväljaku </w:t>
      </w:r>
      <w:r w:rsidRPr="00A30094">
        <w:rPr>
          <w:rFonts w:ascii="Times New Roman" w:hAnsi="Times New Roman" w:cs="Times New Roman"/>
        </w:rPr>
        <w:t>projekteerimis</w:t>
      </w:r>
      <w:r>
        <w:rPr>
          <w:rFonts w:ascii="Times New Roman" w:hAnsi="Times New Roman" w:cs="Times New Roman"/>
        </w:rPr>
        <w:t>-</w:t>
      </w:r>
      <w:r w:rsidRPr="00A30094">
        <w:rPr>
          <w:rFonts w:ascii="Times New Roman" w:hAnsi="Times New Roman" w:cs="Times New Roman"/>
        </w:rPr>
        <w:t xml:space="preserve"> ning </w:t>
      </w:r>
      <w:r>
        <w:rPr>
          <w:rFonts w:ascii="Times New Roman" w:hAnsi="Times New Roman" w:cs="Times New Roman"/>
        </w:rPr>
        <w:t>ehitustööde</w:t>
      </w:r>
      <w:r w:rsidRPr="00A30094">
        <w:rPr>
          <w:rFonts w:ascii="Times New Roman" w:hAnsi="Times New Roman" w:cs="Times New Roman"/>
        </w:rPr>
        <w:t xml:space="preserve"> töövõtulepingu sõlmimine.</w:t>
      </w:r>
    </w:p>
    <w:p w14:paraId="14087592" w14:textId="77777777" w:rsidR="005E798B" w:rsidRDefault="005E798B" w:rsidP="005E798B">
      <w:pPr>
        <w:spacing w:after="0"/>
        <w:jc w:val="both"/>
        <w:rPr>
          <w:rFonts w:ascii="Times New Roman" w:hAnsi="Times New Roman" w:cs="Times New Roman"/>
          <w:b/>
          <w:bCs/>
        </w:rPr>
      </w:pPr>
    </w:p>
    <w:p w14:paraId="621BC69F" w14:textId="5773E441" w:rsidR="00086903" w:rsidRPr="005E798B" w:rsidRDefault="00FE237B" w:rsidP="005E798B">
      <w:pPr>
        <w:spacing w:after="0"/>
        <w:jc w:val="both"/>
        <w:rPr>
          <w:rFonts w:ascii="Times New Roman" w:hAnsi="Times New Roman" w:cs="Times New Roman"/>
          <w:b/>
          <w:bCs/>
        </w:rPr>
      </w:pPr>
      <w:r w:rsidRPr="005E798B">
        <w:rPr>
          <w:rFonts w:ascii="Times New Roman" w:hAnsi="Times New Roman" w:cs="Times New Roman"/>
          <w:b/>
          <w:bCs/>
        </w:rPr>
        <w:t xml:space="preserve">2. TÖÖDE TEOSTAMISE ALUSDOKUMENDID </w:t>
      </w:r>
    </w:p>
    <w:p w14:paraId="2F1DD238" w14:textId="77777777" w:rsidR="00086903" w:rsidRPr="00E05B5C" w:rsidRDefault="00FE237B" w:rsidP="005E798B">
      <w:pPr>
        <w:spacing w:after="0"/>
        <w:jc w:val="both"/>
        <w:rPr>
          <w:rFonts w:ascii="Times New Roman" w:hAnsi="Times New Roman" w:cs="Times New Roman"/>
        </w:rPr>
      </w:pPr>
      <w:r w:rsidRPr="00E05B5C">
        <w:rPr>
          <w:rFonts w:ascii="Times New Roman" w:hAnsi="Times New Roman" w:cs="Times New Roman"/>
        </w:rPr>
        <w:t xml:space="preserve">2.1. Õigusaktid, tehnilised normid ja standardid </w:t>
      </w:r>
    </w:p>
    <w:p w14:paraId="4614EB8B" w14:textId="77777777" w:rsidR="00086903"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2.1.1. Tööde teostamise aluseks on Eesti Vabariigis kehtivad õigusaktid ja normatiivid ning tehnilises kirjelduses nimetatud dokumentatsioon. </w:t>
      </w:r>
    </w:p>
    <w:p w14:paraId="44519FB0" w14:textId="77777777" w:rsidR="00086903"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2.1.2. Projekteerimis- ning ehitustööd peavad olema teostatud vastavalt Eestis kehtivatele tehnilistele normidele, standarditele, tehnilistele tunnustustele ja muudele üldlevinud tehnilistele kirjeldustele. </w:t>
      </w:r>
    </w:p>
    <w:p w14:paraId="155633AF"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2.1.3. Hinnapäringu tulemusel sõlmitava töövõtulepingu kohaselt peavad kõik projektid, materjalid ja tööd vastama: </w:t>
      </w:r>
    </w:p>
    <w:p w14:paraId="3100A509" w14:textId="77777777" w:rsidR="00E05B5C" w:rsidRPr="00E05B5C" w:rsidRDefault="00FE237B" w:rsidP="005E798B">
      <w:pPr>
        <w:spacing w:after="0"/>
        <w:ind w:left="2124"/>
        <w:jc w:val="both"/>
        <w:rPr>
          <w:rFonts w:ascii="Times New Roman" w:hAnsi="Times New Roman" w:cs="Times New Roman"/>
        </w:rPr>
      </w:pPr>
      <w:r w:rsidRPr="00E05B5C">
        <w:rPr>
          <w:rFonts w:ascii="Times New Roman" w:hAnsi="Times New Roman" w:cs="Times New Roman"/>
        </w:rPr>
        <w:t xml:space="preserve">2.1.3.1. Eesti Vabariigi vastavate ametkondade nõuetele, kes omavad juriidilist õigust teha ettekirjutusi ükskõik millisele tööde osale; </w:t>
      </w:r>
    </w:p>
    <w:p w14:paraId="147DCD21" w14:textId="77777777" w:rsidR="00E05B5C" w:rsidRPr="00E05B5C" w:rsidRDefault="00FE237B" w:rsidP="005E798B">
      <w:pPr>
        <w:spacing w:after="0"/>
        <w:ind w:left="2124"/>
        <w:jc w:val="both"/>
        <w:rPr>
          <w:rFonts w:ascii="Times New Roman" w:hAnsi="Times New Roman" w:cs="Times New Roman"/>
        </w:rPr>
      </w:pPr>
      <w:r w:rsidRPr="00E05B5C">
        <w:rPr>
          <w:rFonts w:ascii="Times New Roman" w:hAnsi="Times New Roman" w:cs="Times New Roman"/>
        </w:rPr>
        <w:t xml:space="preserve">2.1.3.2. Eesti Vabariigis kehtivatele Standarditele, kohaliku omavalitsuse poolt kehtestatud juhenditele ja eeskirjadele; </w:t>
      </w:r>
    </w:p>
    <w:p w14:paraId="7A8EC81B" w14:textId="77777777" w:rsidR="00E05B5C" w:rsidRPr="00E05B5C" w:rsidRDefault="00FE237B" w:rsidP="005E798B">
      <w:pPr>
        <w:spacing w:after="0"/>
        <w:ind w:left="2124"/>
        <w:jc w:val="both"/>
        <w:rPr>
          <w:rFonts w:ascii="Times New Roman" w:hAnsi="Times New Roman" w:cs="Times New Roman"/>
        </w:rPr>
      </w:pPr>
      <w:r w:rsidRPr="00E05B5C">
        <w:rPr>
          <w:rFonts w:ascii="Times New Roman" w:hAnsi="Times New Roman" w:cs="Times New Roman"/>
        </w:rPr>
        <w:t xml:space="preserve">2.1.3.3. või vastavatele Euroopa Liidu või rahvusvaheliselt aktsepteeritavatele standarditele, juhenditele ja eeskirjadele. </w:t>
      </w:r>
    </w:p>
    <w:p w14:paraId="52D553E7"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2.1.4. Vastavus peab olema kõige uuemate väljaannete kohane. Standardite eelistuse järjekord on selline, et kõigepealt kasutatakse Eesti vastavaid standardeid, Euroopa Liidu vastavaid standardeid ja seejärel rahvusvahelisi standardeid või muude riikide standardeid, mis meie kliimavöötmele, ilmastikutingimustele, tervishoiuteenuse osutamise ruumidele esitatavatele nõuetele ja muudele oludele on sobilikud. </w:t>
      </w:r>
    </w:p>
    <w:p w14:paraId="7E9D4A34"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lastRenderedPageBreak/>
        <w:t xml:space="preserve">2.1.5. Kõik kasutatavad seadmed ja materjalid, mis vastavad üldtunnustatud standarditele peavad olema markeeritud vastavalt selge kirja ja kustumatu markeeringuga, va juhtudel kus markeerimine on ebapraktiline. Viimasel juhul peab markeering standardi kohta, millele antud kaubad vastavad, sisalduma saatedokumentides. </w:t>
      </w:r>
    </w:p>
    <w:p w14:paraId="43BF4779"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2.1.6. Kui ehitusplatsil tekib olukordi, kus ei ole võimalik projekteerida ja ehitada vastavalt nõutud normidele ja standarditele või normid ja standardid on soovitusliku iseloomuga peab Töövõtja eelnevalt kooskõlastama Tellijaga, mille Tellija kas kiidab heaks või soovib veel täiendavate lahenduste esitamist. </w:t>
      </w:r>
    </w:p>
    <w:p w14:paraId="700ED45D" w14:textId="77777777" w:rsidR="00E05B5C" w:rsidRPr="00E05B5C" w:rsidRDefault="00FE237B" w:rsidP="005E798B">
      <w:pPr>
        <w:spacing w:after="0"/>
        <w:ind w:left="708"/>
        <w:jc w:val="both"/>
        <w:rPr>
          <w:rFonts w:ascii="Times New Roman" w:hAnsi="Times New Roman" w:cs="Times New Roman"/>
        </w:rPr>
      </w:pPr>
      <w:r w:rsidRPr="00E05B5C">
        <w:rPr>
          <w:rFonts w:ascii="Times New Roman" w:hAnsi="Times New Roman" w:cs="Times New Roman"/>
        </w:rPr>
        <w:t xml:space="preserve">2.1.7. Tellijale esitatakse kasutatavate materjalide ja seadmete vastavussertifikaadid. </w:t>
      </w:r>
    </w:p>
    <w:p w14:paraId="0E67399C" w14:textId="77777777" w:rsidR="00E05B5C" w:rsidRPr="00E05B5C" w:rsidRDefault="00FE237B" w:rsidP="005E798B">
      <w:pPr>
        <w:spacing w:after="0"/>
        <w:jc w:val="both"/>
        <w:rPr>
          <w:rFonts w:ascii="Times New Roman" w:hAnsi="Times New Roman" w:cs="Times New Roman"/>
        </w:rPr>
      </w:pPr>
      <w:r w:rsidRPr="00E05B5C">
        <w:rPr>
          <w:rFonts w:ascii="Times New Roman" w:hAnsi="Times New Roman" w:cs="Times New Roman"/>
        </w:rPr>
        <w:t xml:space="preserve">2.2. Projektdokumentatsioon </w:t>
      </w:r>
    </w:p>
    <w:p w14:paraId="0412C8D9" w14:textId="148869CD" w:rsidR="00A30094" w:rsidRDefault="00FE237B" w:rsidP="005E798B">
      <w:pPr>
        <w:spacing w:after="0"/>
        <w:ind w:left="708"/>
        <w:jc w:val="both"/>
        <w:rPr>
          <w:rFonts w:ascii="Times New Roman" w:hAnsi="Times New Roman" w:cs="Times New Roman"/>
        </w:rPr>
      </w:pPr>
      <w:r w:rsidRPr="00E05B5C">
        <w:rPr>
          <w:rFonts w:ascii="Times New Roman" w:hAnsi="Times New Roman" w:cs="Times New Roman"/>
        </w:rPr>
        <w:t>2.2.1. Tööde pakkumuse aluseks on antud lähteülesanne</w:t>
      </w:r>
      <w:r w:rsidR="004B5207">
        <w:rPr>
          <w:rFonts w:ascii="Times New Roman" w:hAnsi="Times New Roman" w:cs="Times New Roman"/>
        </w:rPr>
        <w:t xml:space="preserve"> (Lisa 1)</w:t>
      </w:r>
      <w:r w:rsidRPr="00E05B5C">
        <w:rPr>
          <w:rFonts w:ascii="Times New Roman" w:hAnsi="Times New Roman" w:cs="Times New Roman"/>
        </w:rPr>
        <w:t xml:space="preserve"> ning tehniline kirjeldus (Lisa</w:t>
      </w:r>
      <w:r w:rsidR="005E798B">
        <w:rPr>
          <w:rFonts w:ascii="Times New Roman" w:hAnsi="Times New Roman" w:cs="Times New Roman"/>
        </w:rPr>
        <w:t xml:space="preserve"> </w:t>
      </w:r>
      <w:r w:rsidR="004B5207">
        <w:rPr>
          <w:rFonts w:ascii="Times New Roman" w:hAnsi="Times New Roman" w:cs="Times New Roman"/>
        </w:rPr>
        <w:t>2</w:t>
      </w:r>
      <w:r w:rsidRPr="00E05B5C">
        <w:rPr>
          <w:rFonts w:ascii="Times New Roman" w:hAnsi="Times New Roman" w:cs="Times New Roman"/>
        </w:rPr>
        <w:t>).</w:t>
      </w:r>
    </w:p>
    <w:p w14:paraId="378F4F35" w14:textId="77777777" w:rsidR="000D19F0" w:rsidRDefault="000D19F0" w:rsidP="005E798B">
      <w:pPr>
        <w:spacing w:after="0"/>
        <w:ind w:left="708"/>
        <w:jc w:val="both"/>
        <w:rPr>
          <w:rFonts w:ascii="Times New Roman" w:hAnsi="Times New Roman" w:cs="Times New Roman"/>
        </w:rPr>
      </w:pPr>
    </w:p>
    <w:p w14:paraId="6863040D" w14:textId="77777777" w:rsidR="000D19F0" w:rsidRPr="000D19F0" w:rsidRDefault="000D19F0" w:rsidP="005E798B">
      <w:pPr>
        <w:spacing w:after="0"/>
        <w:jc w:val="both"/>
        <w:rPr>
          <w:rFonts w:ascii="Times New Roman" w:hAnsi="Times New Roman" w:cs="Times New Roman"/>
          <w:b/>
          <w:bCs/>
        </w:rPr>
      </w:pPr>
      <w:r w:rsidRPr="000D19F0">
        <w:rPr>
          <w:rFonts w:ascii="Times New Roman" w:hAnsi="Times New Roman" w:cs="Times New Roman"/>
          <w:b/>
          <w:bCs/>
        </w:rPr>
        <w:t xml:space="preserve">3. TÖÖDE MAHT </w:t>
      </w:r>
    </w:p>
    <w:p w14:paraId="2EB03826" w14:textId="77777777" w:rsidR="000D19F0" w:rsidRPr="000D19F0" w:rsidRDefault="000D19F0" w:rsidP="005E798B">
      <w:pPr>
        <w:spacing w:after="0"/>
        <w:jc w:val="both"/>
        <w:rPr>
          <w:rFonts w:ascii="Times New Roman" w:hAnsi="Times New Roman" w:cs="Times New Roman"/>
        </w:rPr>
      </w:pPr>
      <w:r w:rsidRPr="000D19F0">
        <w:rPr>
          <w:rFonts w:ascii="Times New Roman" w:hAnsi="Times New Roman" w:cs="Times New Roman"/>
        </w:rPr>
        <w:t xml:space="preserve">3.1. Tööde teostamise aluseks on antud lähteülesanne ning tehniline kirjeldus. </w:t>
      </w:r>
    </w:p>
    <w:p w14:paraId="5E736631" w14:textId="399F4894" w:rsidR="005E798B" w:rsidRDefault="000D19F0" w:rsidP="005E798B">
      <w:pPr>
        <w:spacing w:after="0"/>
        <w:jc w:val="both"/>
        <w:rPr>
          <w:rFonts w:ascii="Times New Roman" w:hAnsi="Times New Roman" w:cs="Times New Roman"/>
        </w:rPr>
      </w:pPr>
      <w:r w:rsidRPr="000D19F0">
        <w:rPr>
          <w:rFonts w:ascii="Times New Roman" w:hAnsi="Times New Roman" w:cs="Times New Roman"/>
        </w:rPr>
        <w:t xml:space="preserve">3.2. Lisaks kuuluvad tööde mahu hulka pärast objekti </w:t>
      </w:r>
      <w:r w:rsidRPr="009F7E73">
        <w:rPr>
          <w:rFonts w:ascii="Times New Roman" w:hAnsi="Times New Roman" w:cs="Times New Roman"/>
        </w:rPr>
        <w:t>valmimist 24 kuu</w:t>
      </w:r>
      <w:r w:rsidRPr="000D19F0">
        <w:rPr>
          <w:rFonts w:ascii="Times New Roman" w:hAnsi="Times New Roman" w:cs="Times New Roman"/>
        </w:rPr>
        <w:t xml:space="preserve"> pikkuse garantiiperioodi jooksul vajalikud garantiiremonditööd.</w:t>
      </w:r>
    </w:p>
    <w:p w14:paraId="272DA992" w14:textId="77777777" w:rsidR="00B11D5F" w:rsidRDefault="00B11D5F" w:rsidP="005E798B">
      <w:pPr>
        <w:spacing w:after="0"/>
        <w:jc w:val="both"/>
        <w:rPr>
          <w:rFonts w:ascii="Times New Roman" w:hAnsi="Times New Roman" w:cs="Times New Roman"/>
        </w:rPr>
      </w:pPr>
    </w:p>
    <w:p w14:paraId="7EFBC71D" w14:textId="77777777" w:rsidR="00B11D5F" w:rsidRPr="00B11D5F" w:rsidRDefault="00B11D5F" w:rsidP="005E798B">
      <w:pPr>
        <w:spacing w:after="0"/>
        <w:jc w:val="both"/>
        <w:rPr>
          <w:rFonts w:ascii="Times New Roman" w:hAnsi="Times New Roman" w:cs="Times New Roman"/>
          <w:b/>
          <w:bCs/>
        </w:rPr>
      </w:pPr>
      <w:r w:rsidRPr="00B11D5F">
        <w:rPr>
          <w:rFonts w:ascii="Times New Roman" w:hAnsi="Times New Roman" w:cs="Times New Roman"/>
          <w:b/>
          <w:bCs/>
        </w:rPr>
        <w:t xml:space="preserve">4. PROJEKTEERIMIS- NING EHITUSTÖÖD </w:t>
      </w:r>
    </w:p>
    <w:p w14:paraId="0EF5BFE1" w14:textId="77777777" w:rsidR="00B11D5F" w:rsidRPr="00B11D5F" w:rsidRDefault="00B11D5F" w:rsidP="005E798B">
      <w:pPr>
        <w:spacing w:after="0"/>
        <w:jc w:val="both"/>
        <w:rPr>
          <w:rFonts w:ascii="Times New Roman" w:hAnsi="Times New Roman" w:cs="Times New Roman"/>
        </w:rPr>
      </w:pPr>
      <w:r w:rsidRPr="00B11D5F">
        <w:rPr>
          <w:rFonts w:ascii="Times New Roman" w:hAnsi="Times New Roman" w:cs="Times New Roman"/>
        </w:rPr>
        <w:t xml:space="preserve">4.1. Objektil tagada igapäevane ohutus ja heakord. </w:t>
      </w:r>
    </w:p>
    <w:p w14:paraId="0F732701" w14:textId="77777777" w:rsidR="00B11D5F" w:rsidRPr="00B11D5F" w:rsidRDefault="00B11D5F" w:rsidP="005E798B">
      <w:pPr>
        <w:spacing w:after="0"/>
        <w:jc w:val="both"/>
        <w:rPr>
          <w:rFonts w:ascii="Times New Roman" w:hAnsi="Times New Roman" w:cs="Times New Roman"/>
        </w:rPr>
      </w:pPr>
      <w:r w:rsidRPr="00B11D5F">
        <w:rPr>
          <w:rFonts w:ascii="Times New Roman" w:hAnsi="Times New Roman" w:cs="Times New Roman"/>
        </w:rPr>
        <w:t xml:space="preserve">4.2. Tööde hulka kuuluvad kõik tööd, mis on vajalikud hankija/tellija eesmärgi saavutamiseks, arvestades käesolevas lähteülesandega ning lähtudes lisatud tehnilises kirjelduses toodud nõuetega. </w:t>
      </w:r>
    </w:p>
    <w:p w14:paraId="2A8BB481" w14:textId="36093217" w:rsidR="00B11D5F" w:rsidRDefault="00B11D5F" w:rsidP="005E798B">
      <w:pPr>
        <w:spacing w:after="0"/>
        <w:jc w:val="both"/>
        <w:rPr>
          <w:rFonts w:ascii="Times New Roman" w:hAnsi="Times New Roman" w:cs="Times New Roman"/>
        </w:rPr>
      </w:pPr>
      <w:r w:rsidRPr="00B11D5F">
        <w:rPr>
          <w:rFonts w:ascii="Times New Roman" w:hAnsi="Times New Roman" w:cs="Times New Roman"/>
        </w:rPr>
        <w:t>4.3. Tööde hulka kuuluvad ka need tööd, mis tulenevad vastavat õigust omavate ametkondade (päästeamet, tervisekaitse, töökaitse, tehniline järelevalve jne) nõuetest ja ettekirjutustest. Samuti kuuluvad tööde hulka kõik need tööd ja tegevused, mis ei ole käesolevas lähteülesandes otseselt kirjeldatud, kuid mis on tavapäraselt vajalikud Tellija eesmärgi saavutamiseks. Töövõtja peab ehituse teostama kooskõlas ehitusprojektiga ning lähtudes hinnapäringu alusdokumentides nimetatud normidest, standarditest ning nõuetest</w:t>
      </w:r>
      <w:r>
        <w:rPr>
          <w:rFonts w:ascii="Times New Roman" w:hAnsi="Times New Roman" w:cs="Times New Roman"/>
        </w:rPr>
        <w:t>.</w:t>
      </w:r>
    </w:p>
    <w:p w14:paraId="612DA50A" w14:textId="77777777" w:rsidR="00B11D5F" w:rsidRDefault="00B11D5F" w:rsidP="005E798B">
      <w:pPr>
        <w:spacing w:after="0"/>
        <w:jc w:val="both"/>
        <w:rPr>
          <w:rFonts w:ascii="Times New Roman" w:hAnsi="Times New Roman" w:cs="Times New Roman"/>
        </w:rPr>
      </w:pPr>
    </w:p>
    <w:p w14:paraId="5F6FD05B" w14:textId="77777777" w:rsidR="006D3D93" w:rsidRPr="006D3D93" w:rsidRDefault="006D3D93" w:rsidP="005E798B">
      <w:pPr>
        <w:spacing w:after="0"/>
        <w:jc w:val="both"/>
        <w:rPr>
          <w:rFonts w:ascii="Times New Roman" w:hAnsi="Times New Roman" w:cs="Times New Roman"/>
          <w:b/>
          <w:bCs/>
        </w:rPr>
      </w:pPr>
      <w:r w:rsidRPr="006D3D93">
        <w:rPr>
          <w:rFonts w:ascii="Times New Roman" w:hAnsi="Times New Roman" w:cs="Times New Roman"/>
          <w:b/>
          <w:bCs/>
        </w:rPr>
        <w:t xml:space="preserve">5. SAMAVÄÄRSUS </w:t>
      </w:r>
    </w:p>
    <w:p w14:paraId="0E0F1F8A" w14:textId="77777777" w:rsidR="006D3D93" w:rsidRPr="006D3D93" w:rsidRDefault="006D3D93" w:rsidP="005E798B">
      <w:pPr>
        <w:spacing w:after="0"/>
        <w:jc w:val="both"/>
        <w:rPr>
          <w:rFonts w:ascii="Times New Roman" w:hAnsi="Times New Roman" w:cs="Times New Roman"/>
        </w:rPr>
      </w:pPr>
      <w:r w:rsidRPr="006D3D93">
        <w:rPr>
          <w:rFonts w:ascii="Times New Roman" w:hAnsi="Times New Roman" w:cs="Times New Roman"/>
        </w:rPr>
        <w:t xml:space="preserve">5.1. Kõigi kasutatavate materjalide, seadmete, inventari jms tehnilised nõudmised on esitatud tehnilises kirjelduses. </w:t>
      </w:r>
    </w:p>
    <w:p w14:paraId="2F20E85E" w14:textId="5F991031" w:rsidR="00B11D5F" w:rsidRDefault="006D3D93" w:rsidP="005E798B">
      <w:pPr>
        <w:spacing w:after="0"/>
        <w:jc w:val="both"/>
        <w:rPr>
          <w:rFonts w:ascii="Times New Roman" w:hAnsi="Times New Roman" w:cs="Times New Roman"/>
        </w:rPr>
      </w:pPr>
      <w:r w:rsidRPr="006D3D93">
        <w:rPr>
          <w:rFonts w:ascii="Times New Roman" w:hAnsi="Times New Roman" w:cs="Times New Roman"/>
        </w:rPr>
        <w:t>5.2. Kõik ehitus- ning projekteerimistööde käigus tehtud asendused tuleb samaväärsuse hindamiseks eelnevalt kooskõlastada tellijaga.</w:t>
      </w:r>
    </w:p>
    <w:p w14:paraId="2DC15C8E" w14:textId="77777777" w:rsidR="006D3D93" w:rsidRDefault="006D3D93" w:rsidP="005E798B">
      <w:pPr>
        <w:spacing w:after="0"/>
        <w:jc w:val="both"/>
        <w:rPr>
          <w:rFonts w:ascii="Times New Roman" w:hAnsi="Times New Roman" w:cs="Times New Roman"/>
        </w:rPr>
      </w:pPr>
    </w:p>
    <w:p w14:paraId="33418C41" w14:textId="77777777" w:rsidR="005F2651" w:rsidRPr="005F2651" w:rsidRDefault="005F2651" w:rsidP="005E798B">
      <w:pPr>
        <w:spacing w:after="0"/>
        <w:jc w:val="both"/>
        <w:rPr>
          <w:rFonts w:ascii="Times New Roman" w:hAnsi="Times New Roman" w:cs="Times New Roman"/>
          <w:b/>
          <w:bCs/>
        </w:rPr>
      </w:pPr>
      <w:r w:rsidRPr="005F2651">
        <w:rPr>
          <w:rFonts w:ascii="Times New Roman" w:hAnsi="Times New Roman" w:cs="Times New Roman"/>
          <w:b/>
          <w:bCs/>
        </w:rPr>
        <w:t xml:space="preserve">6. MUUD KAASNEVAD TÖÖD JA TOIMINGUD </w:t>
      </w:r>
    </w:p>
    <w:p w14:paraId="5F208DE5" w14:textId="77777777" w:rsidR="005F2651" w:rsidRPr="005F2651" w:rsidRDefault="005F2651" w:rsidP="005E798B">
      <w:pPr>
        <w:spacing w:after="0"/>
        <w:jc w:val="both"/>
        <w:rPr>
          <w:rFonts w:ascii="Times New Roman" w:hAnsi="Times New Roman" w:cs="Times New Roman"/>
        </w:rPr>
      </w:pPr>
      <w:r w:rsidRPr="005F2651">
        <w:rPr>
          <w:rFonts w:ascii="Times New Roman" w:hAnsi="Times New Roman" w:cs="Times New Roman"/>
        </w:rPr>
        <w:t xml:space="preserve">6.1. Ehituse dokumenteerimine ja tehnilise dokumentatsiooni täitmine (vastavalt ehitusseadustikule ning majandus- ja taristuministri 14.02.2020. a määrusele nr 3 „Ehitamise dokumenteerimisele, ehitusdokumentide säilitamisele ja üleandmisele esitatavad nõuded ning hooldusjuhendile, selle hoidmisele ja üleandmisele esitatavad nõuded“). </w:t>
      </w:r>
    </w:p>
    <w:p w14:paraId="69A73CA4" w14:textId="77777777" w:rsidR="005F2651" w:rsidRPr="005F2651" w:rsidRDefault="005F2651" w:rsidP="005E798B">
      <w:pPr>
        <w:spacing w:after="0"/>
        <w:jc w:val="both"/>
        <w:rPr>
          <w:rFonts w:ascii="Times New Roman" w:hAnsi="Times New Roman" w:cs="Times New Roman"/>
        </w:rPr>
      </w:pPr>
      <w:r w:rsidRPr="005F2651">
        <w:rPr>
          <w:rFonts w:ascii="Times New Roman" w:hAnsi="Times New Roman" w:cs="Times New Roman"/>
        </w:rPr>
        <w:lastRenderedPageBreak/>
        <w:t xml:space="preserve">6.2. Töövõtja kohustuseks on jäädvustada töödega alustamise eelne ja teostamise etappide seis digitaalsete piltidena ning esitada need tellijale. </w:t>
      </w:r>
    </w:p>
    <w:p w14:paraId="3A06DB4C" w14:textId="77777777" w:rsidR="005F2651" w:rsidRPr="005F2651" w:rsidRDefault="005F2651" w:rsidP="005E798B">
      <w:pPr>
        <w:spacing w:after="0"/>
        <w:jc w:val="both"/>
        <w:rPr>
          <w:rFonts w:ascii="Times New Roman" w:hAnsi="Times New Roman" w:cs="Times New Roman"/>
        </w:rPr>
      </w:pPr>
      <w:r w:rsidRPr="005F2651">
        <w:rPr>
          <w:rFonts w:ascii="Times New Roman" w:hAnsi="Times New Roman" w:cs="Times New Roman"/>
        </w:rPr>
        <w:t>6.3. Ehitusplatsi (</w:t>
      </w:r>
      <w:proofErr w:type="spellStart"/>
      <w:r w:rsidRPr="005F2651">
        <w:rPr>
          <w:rFonts w:ascii="Times New Roman" w:hAnsi="Times New Roman" w:cs="Times New Roman"/>
        </w:rPr>
        <w:t>töömaa</w:t>
      </w:r>
      <w:proofErr w:type="spellEnd"/>
      <w:r w:rsidRPr="005F2651">
        <w:rPr>
          <w:rFonts w:ascii="Times New Roman" w:hAnsi="Times New Roman" w:cs="Times New Roman"/>
        </w:rPr>
        <w:t xml:space="preserve">) korraldamine ehitustööde läbiviimiseks. </w:t>
      </w:r>
    </w:p>
    <w:p w14:paraId="0DAF849C" w14:textId="77777777" w:rsidR="005F2651" w:rsidRPr="005F2651" w:rsidRDefault="005F2651" w:rsidP="005E798B">
      <w:pPr>
        <w:spacing w:after="0"/>
        <w:jc w:val="both"/>
        <w:rPr>
          <w:rFonts w:ascii="Times New Roman" w:hAnsi="Times New Roman" w:cs="Times New Roman"/>
        </w:rPr>
      </w:pPr>
      <w:r w:rsidRPr="005F2651">
        <w:rPr>
          <w:rFonts w:ascii="Times New Roman" w:hAnsi="Times New Roman" w:cs="Times New Roman"/>
        </w:rPr>
        <w:t xml:space="preserve">6.4. Ehitusaegsete kommunaalkulude, s. h vee-, kanalisatsiooni- ja elektrienergia, tarbimise mõõtmiseks fikseeritakse vajalikud näidud objekti üleandmisel tellijalt Töövõtjale ning nende eest tuleb tasuda Töövõtjal vastavalt kehtivatele tariifidele. Ajutised kommunikatsioonide ühendused ehitab vajadusel välja töövõtja. </w:t>
      </w:r>
    </w:p>
    <w:p w14:paraId="562F8269" w14:textId="3417BCB7" w:rsidR="006D3D93" w:rsidRDefault="005F2651" w:rsidP="005E798B">
      <w:pPr>
        <w:spacing w:after="0"/>
        <w:jc w:val="both"/>
        <w:rPr>
          <w:rFonts w:ascii="Times New Roman" w:hAnsi="Times New Roman" w:cs="Times New Roman"/>
        </w:rPr>
      </w:pPr>
      <w:r w:rsidRPr="005F2651">
        <w:rPr>
          <w:rFonts w:ascii="Times New Roman" w:hAnsi="Times New Roman" w:cs="Times New Roman"/>
        </w:rPr>
        <w:t>6.5. Töövõtja peab Tellija meeskonnale läbi viima vajalikud paigaldatud inventari kasutamise koolitused.</w:t>
      </w:r>
    </w:p>
    <w:p w14:paraId="211E24C1" w14:textId="77777777" w:rsidR="005F2651" w:rsidRPr="00A56442" w:rsidRDefault="005F2651" w:rsidP="005E798B">
      <w:pPr>
        <w:spacing w:after="0"/>
        <w:jc w:val="both"/>
        <w:rPr>
          <w:rFonts w:ascii="Times New Roman" w:hAnsi="Times New Roman" w:cs="Times New Roman"/>
        </w:rPr>
      </w:pPr>
    </w:p>
    <w:p w14:paraId="1B7C0F9A" w14:textId="77777777" w:rsidR="00014A87" w:rsidRPr="00A56442" w:rsidRDefault="00014A87" w:rsidP="005E798B">
      <w:pPr>
        <w:spacing w:after="0"/>
        <w:jc w:val="both"/>
        <w:rPr>
          <w:rFonts w:ascii="Times New Roman" w:hAnsi="Times New Roman" w:cs="Times New Roman"/>
          <w:b/>
          <w:bCs/>
        </w:rPr>
      </w:pPr>
      <w:r w:rsidRPr="00A56442">
        <w:rPr>
          <w:rFonts w:ascii="Times New Roman" w:hAnsi="Times New Roman" w:cs="Times New Roman"/>
          <w:b/>
          <w:bCs/>
        </w:rPr>
        <w:t xml:space="preserve">7. AJAGRAAFIK </w:t>
      </w:r>
    </w:p>
    <w:p w14:paraId="457EE97E" w14:textId="6AE64082" w:rsidR="005F2651" w:rsidRDefault="00014A87" w:rsidP="005E798B">
      <w:pPr>
        <w:spacing w:after="0"/>
        <w:jc w:val="both"/>
        <w:rPr>
          <w:rFonts w:ascii="Times New Roman" w:hAnsi="Times New Roman" w:cs="Times New Roman"/>
        </w:rPr>
      </w:pPr>
      <w:r w:rsidRPr="00A56442">
        <w:rPr>
          <w:rFonts w:ascii="Times New Roman" w:hAnsi="Times New Roman" w:cs="Times New Roman"/>
        </w:rPr>
        <w:t>7.</w:t>
      </w:r>
      <w:r w:rsidR="00BA1FE0">
        <w:rPr>
          <w:rFonts w:ascii="Times New Roman" w:hAnsi="Times New Roman" w:cs="Times New Roman"/>
        </w:rPr>
        <w:t>1</w:t>
      </w:r>
      <w:r w:rsidRPr="00A56442">
        <w:rPr>
          <w:rFonts w:ascii="Times New Roman" w:hAnsi="Times New Roman" w:cs="Times New Roman"/>
        </w:rPr>
        <w:t>. Töövõtja korraldab tööde teostamise tööseisakuteta, välja arvatud puhkepäevadel või kirjalikul kokkuleppel tööde tellijaga. Tööseisakute korral, mis summaarselt ületavad 10 tööpäeva on iga 10 tööpäeva kohta õigus rakendada leppetrahvi.</w:t>
      </w:r>
    </w:p>
    <w:p w14:paraId="59978E06" w14:textId="77777777" w:rsidR="007F556A" w:rsidRDefault="007F556A" w:rsidP="005E798B">
      <w:pPr>
        <w:spacing w:after="0"/>
        <w:jc w:val="both"/>
        <w:rPr>
          <w:rFonts w:ascii="Times New Roman" w:hAnsi="Times New Roman" w:cs="Times New Roman"/>
        </w:rPr>
      </w:pPr>
    </w:p>
    <w:p w14:paraId="4C18343D" w14:textId="3DB2F60A" w:rsidR="007F556A" w:rsidRPr="007F556A" w:rsidRDefault="00BA1FE0" w:rsidP="007F556A">
      <w:pPr>
        <w:spacing w:after="0"/>
        <w:jc w:val="both"/>
        <w:rPr>
          <w:rFonts w:ascii="Times New Roman" w:hAnsi="Times New Roman" w:cs="Times New Roman"/>
          <w:b/>
          <w:bCs/>
        </w:rPr>
      </w:pPr>
      <w:r>
        <w:rPr>
          <w:rFonts w:ascii="Times New Roman" w:hAnsi="Times New Roman" w:cs="Times New Roman"/>
          <w:b/>
          <w:bCs/>
        </w:rPr>
        <w:t>8</w:t>
      </w:r>
      <w:r w:rsidR="007F556A" w:rsidRPr="007F556A">
        <w:rPr>
          <w:rFonts w:ascii="Times New Roman" w:hAnsi="Times New Roman" w:cs="Times New Roman"/>
          <w:b/>
          <w:bCs/>
        </w:rPr>
        <w:t>. ALLTÖÖVÕTJAD</w:t>
      </w:r>
    </w:p>
    <w:p w14:paraId="1DE6B9E6" w14:textId="56B2ECDB" w:rsidR="007F556A" w:rsidRPr="007F556A" w:rsidRDefault="00BA1FE0" w:rsidP="007F556A">
      <w:pPr>
        <w:spacing w:after="0"/>
        <w:jc w:val="both"/>
        <w:rPr>
          <w:rFonts w:ascii="Times New Roman" w:hAnsi="Times New Roman" w:cs="Times New Roman"/>
        </w:rPr>
      </w:pPr>
      <w:r>
        <w:rPr>
          <w:rFonts w:ascii="Times New Roman" w:hAnsi="Times New Roman" w:cs="Times New Roman"/>
        </w:rPr>
        <w:t>8</w:t>
      </w:r>
      <w:r w:rsidR="007F556A" w:rsidRPr="007F556A">
        <w:rPr>
          <w:rFonts w:ascii="Times New Roman" w:hAnsi="Times New Roman" w:cs="Times New Roman"/>
        </w:rPr>
        <w:t>.1. Töövõtulepingu sõlmimisel esitab Töövõtja Tellijale nimekirja tööde teostamisel</w:t>
      </w:r>
      <w:r w:rsidR="007F556A">
        <w:rPr>
          <w:rFonts w:ascii="Times New Roman" w:hAnsi="Times New Roman" w:cs="Times New Roman"/>
        </w:rPr>
        <w:t xml:space="preserve"> </w:t>
      </w:r>
      <w:r w:rsidR="007F556A" w:rsidRPr="007F556A">
        <w:rPr>
          <w:rFonts w:ascii="Times New Roman" w:hAnsi="Times New Roman" w:cs="Times New Roman"/>
        </w:rPr>
        <w:t>kasutatavatest alltöövõtjatest. Nimetatud nimekiri on töövõtulepingu lahutamatu lisa. Tellija ei</w:t>
      </w:r>
    </w:p>
    <w:p w14:paraId="37767EE7" w14:textId="77777777" w:rsidR="007F556A" w:rsidRPr="007F556A" w:rsidRDefault="007F556A" w:rsidP="007F556A">
      <w:pPr>
        <w:spacing w:after="0"/>
        <w:jc w:val="both"/>
        <w:rPr>
          <w:rFonts w:ascii="Times New Roman" w:hAnsi="Times New Roman" w:cs="Times New Roman"/>
        </w:rPr>
      </w:pPr>
      <w:r w:rsidRPr="007F556A">
        <w:rPr>
          <w:rFonts w:ascii="Times New Roman" w:hAnsi="Times New Roman" w:cs="Times New Roman"/>
        </w:rPr>
        <w:t>aktsepteeri alltöövõtjaid, kes on maksuvõlglased riiklike- ja kohalike maksude tasumise osas.</w:t>
      </w:r>
    </w:p>
    <w:p w14:paraId="78768941" w14:textId="0319CB38" w:rsidR="007F556A" w:rsidRPr="007F556A" w:rsidRDefault="00BA1FE0" w:rsidP="007F556A">
      <w:pPr>
        <w:spacing w:after="0"/>
        <w:jc w:val="both"/>
        <w:rPr>
          <w:rFonts w:ascii="Times New Roman" w:hAnsi="Times New Roman" w:cs="Times New Roman"/>
        </w:rPr>
      </w:pPr>
      <w:r>
        <w:rPr>
          <w:rFonts w:ascii="Times New Roman" w:hAnsi="Times New Roman" w:cs="Times New Roman"/>
        </w:rPr>
        <w:t>8</w:t>
      </w:r>
      <w:r w:rsidR="007F556A" w:rsidRPr="007F556A">
        <w:rPr>
          <w:rFonts w:ascii="Times New Roman" w:hAnsi="Times New Roman" w:cs="Times New Roman"/>
        </w:rPr>
        <w:t>.2. Töövõtja on kohustatud kooskõlastama Tellijaga alltöövõtjad nende muutmisel. Tellijal on</w:t>
      </w:r>
      <w:r w:rsidR="007F556A">
        <w:rPr>
          <w:rFonts w:ascii="Times New Roman" w:hAnsi="Times New Roman" w:cs="Times New Roman"/>
        </w:rPr>
        <w:t xml:space="preserve"> </w:t>
      </w:r>
      <w:r w:rsidR="007F556A" w:rsidRPr="007F556A">
        <w:rPr>
          <w:rFonts w:ascii="Times New Roman" w:hAnsi="Times New Roman" w:cs="Times New Roman"/>
        </w:rPr>
        <w:t>motiveeritud põhjuse esitamisel õigus tagasi lükata soovitatud alltöövõtja. Tellijal on õigus</w:t>
      </w:r>
      <w:r w:rsidR="007F556A">
        <w:rPr>
          <w:rFonts w:ascii="Times New Roman" w:hAnsi="Times New Roman" w:cs="Times New Roman"/>
        </w:rPr>
        <w:t xml:space="preserve"> </w:t>
      </w:r>
      <w:r w:rsidR="007F556A" w:rsidRPr="007F556A">
        <w:rPr>
          <w:rFonts w:ascii="Times New Roman" w:hAnsi="Times New Roman" w:cs="Times New Roman"/>
        </w:rPr>
        <w:t>nõuda alltöövõtja välja vahetamist, kui konkreetses töölõigus ilmnenud Töövõtja poolne</w:t>
      </w:r>
      <w:r w:rsidR="007F556A">
        <w:rPr>
          <w:rFonts w:ascii="Times New Roman" w:hAnsi="Times New Roman" w:cs="Times New Roman"/>
        </w:rPr>
        <w:t xml:space="preserve"> </w:t>
      </w:r>
      <w:r w:rsidR="007F556A" w:rsidRPr="007F556A">
        <w:rPr>
          <w:rFonts w:ascii="Times New Roman" w:hAnsi="Times New Roman" w:cs="Times New Roman"/>
        </w:rPr>
        <w:t>normide või kvaliteedinõuete eiramine või mahajäämus töö teostamise graafikust seab Tellija</w:t>
      </w:r>
    </w:p>
    <w:p w14:paraId="27B70B9C" w14:textId="767C69DD" w:rsidR="007F556A" w:rsidRDefault="007F556A" w:rsidP="007F556A">
      <w:pPr>
        <w:spacing w:after="0"/>
        <w:jc w:val="both"/>
        <w:rPr>
          <w:rFonts w:ascii="Times New Roman" w:hAnsi="Times New Roman" w:cs="Times New Roman"/>
        </w:rPr>
      </w:pPr>
      <w:r w:rsidRPr="007F556A">
        <w:rPr>
          <w:rFonts w:ascii="Times New Roman" w:hAnsi="Times New Roman" w:cs="Times New Roman"/>
        </w:rPr>
        <w:t>hinnangul ohtu töövõtulepingu tingimuste (tähtaeg, maksumus jne) täitmise.</w:t>
      </w:r>
    </w:p>
    <w:p w14:paraId="435FBCA1" w14:textId="77777777" w:rsidR="007F556A" w:rsidRDefault="007F556A" w:rsidP="007F556A">
      <w:pPr>
        <w:spacing w:after="0"/>
        <w:jc w:val="both"/>
        <w:rPr>
          <w:rFonts w:ascii="Times New Roman" w:hAnsi="Times New Roman" w:cs="Times New Roman"/>
        </w:rPr>
      </w:pPr>
    </w:p>
    <w:p w14:paraId="6BAB0852" w14:textId="4014509E" w:rsidR="005A2D86" w:rsidRPr="005A2D86" w:rsidRDefault="00BA1FE0" w:rsidP="007F556A">
      <w:pPr>
        <w:spacing w:after="0"/>
        <w:jc w:val="both"/>
        <w:rPr>
          <w:rFonts w:ascii="Times New Roman" w:hAnsi="Times New Roman" w:cs="Times New Roman"/>
          <w:b/>
          <w:bCs/>
        </w:rPr>
      </w:pPr>
      <w:r>
        <w:rPr>
          <w:rFonts w:ascii="Times New Roman" w:hAnsi="Times New Roman" w:cs="Times New Roman"/>
          <w:b/>
          <w:bCs/>
        </w:rPr>
        <w:t>9</w:t>
      </w:r>
      <w:r w:rsidR="005A2D86" w:rsidRPr="005A2D86">
        <w:rPr>
          <w:rFonts w:ascii="Times New Roman" w:hAnsi="Times New Roman" w:cs="Times New Roman"/>
          <w:b/>
          <w:bCs/>
        </w:rPr>
        <w:t xml:space="preserve">. TÖÖKOOSOLEKUD </w:t>
      </w:r>
    </w:p>
    <w:p w14:paraId="76B7F9A4" w14:textId="52BE428E" w:rsidR="005A2D86" w:rsidRPr="005A2D86" w:rsidRDefault="00BA1FE0" w:rsidP="007F556A">
      <w:pPr>
        <w:spacing w:after="0"/>
        <w:jc w:val="both"/>
        <w:rPr>
          <w:rFonts w:ascii="Times New Roman" w:hAnsi="Times New Roman" w:cs="Times New Roman"/>
        </w:rPr>
      </w:pPr>
      <w:r>
        <w:rPr>
          <w:rFonts w:ascii="Times New Roman" w:hAnsi="Times New Roman" w:cs="Times New Roman"/>
        </w:rPr>
        <w:t>9</w:t>
      </w:r>
      <w:r w:rsidR="005A2D86" w:rsidRPr="005A2D86">
        <w:rPr>
          <w:rFonts w:ascii="Times New Roman" w:hAnsi="Times New Roman" w:cs="Times New Roman"/>
        </w:rPr>
        <w:t xml:space="preserve">.1. Töökoosolekuid peetakse vajaduspõhiselt. Koosoleku juhatajaks on Tellija esindaja. </w:t>
      </w:r>
    </w:p>
    <w:p w14:paraId="5A2766C8" w14:textId="342381A2" w:rsidR="005A2D86" w:rsidRPr="005A2D86" w:rsidRDefault="00BA1FE0" w:rsidP="007F556A">
      <w:pPr>
        <w:spacing w:after="0"/>
        <w:jc w:val="both"/>
        <w:rPr>
          <w:rFonts w:ascii="Times New Roman" w:hAnsi="Times New Roman" w:cs="Times New Roman"/>
        </w:rPr>
      </w:pPr>
      <w:r>
        <w:rPr>
          <w:rFonts w:ascii="Times New Roman" w:hAnsi="Times New Roman" w:cs="Times New Roman"/>
        </w:rPr>
        <w:t>9</w:t>
      </w:r>
      <w:r w:rsidR="005A2D86" w:rsidRPr="005A2D86">
        <w:rPr>
          <w:rFonts w:ascii="Times New Roman" w:hAnsi="Times New Roman" w:cs="Times New Roman"/>
        </w:rPr>
        <w:t>.2. Koosoleku juhataja esitab 3 päeva enne iga koosolekut osavõtjatele koosoleku</w:t>
      </w:r>
      <w:r w:rsidR="005A2D86">
        <w:rPr>
          <w:rFonts w:ascii="Times New Roman" w:hAnsi="Times New Roman" w:cs="Times New Roman"/>
        </w:rPr>
        <w:t xml:space="preserve"> </w:t>
      </w:r>
      <w:r w:rsidR="005A2D86" w:rsidRPr="005A2D86">
        <w:rPr>
          <w:rFonts w:ascii="Times New Roman" w:hAnsi="Times New Roman" w:cs="Times New Roman"/>
        </w:rPr>
        <w:t xml:space="preserve">päevakorra, arvestades osavõtjatelt eelnevalt saadud küsimustega. </w:t>
      </w:r>
    </w:p>
    <w:p w14:paraId="4E3023F4" w14:textId="655744A7" w:rsidR="007F556A" w:rsidRPr="005A2D86" w:rsidRDefault="00BA1FE0" w:rsidP="007F556A">
      <w:pPr>
        <w:spacing w:after="0"/>
        <w:jc w:val="both"/>
        <w:rPr>
          <w:rFonts w:ascii="Times New Roman" w:hAnsi="Times New Roman" w:cs="Times New Roman"/>
        </w:rPr>
      </w:pPr>
      <w:r>
        <w:rPr>
          <w:rFonts w:ascii="Times New Roman" w:hAnsi="Times New Roman" w:cs="Times New Roman"/>
        </w:rPr>
        <w:t>9</w:t>
      </w:r>
      <w:r w:rsidR="005A2D86" w:rsidRPr="005A2D86">
        <w:rPr>
          <w:rFonts w:ascii="Times New Roman" w:hAnsi="Times New Roman" w:cs="Times New Roman"/>
        </w:rPr>
        <w:t>.3. Koosolekute protokollid koostatakse koosoleku juhataja poolt ning edastatakse 2 tööpäeva jooksul kõigile osalejatele. Pooled on kohustatud oma tööde teostamisel kinni pidama koosolekutel protokollitud otsustest.</w:t>
      </w:r>
    </w:p>
    <w:p w14:paraId="26BE4961" w14:textId="77777777" w:rsidR="00A56442" w:rsidRDefault="00A56442" w:rsidP="005E798B">
      <w:pPr>
        <w:spacing w:after="0"/>
        <w:jc w:val="both"/>
        <w:rPr>
          <w:rFonts w:ascii="Times New Roman" w:hAnsi="Times New Roman" w:cs="Times New Roman"/>
        </w:rPr>
      </w:pPr>
    </w:p>
    <w:p w14:paraId="56DAFE3C" w14:textId="51F4EFBC" w:rsidR="00110497" w:rsidRPr="00162A99" w:rsidRDefault="00110497" w:rsidP="005E798B">
      <w:pPr>
        <w:spacing w:after="0"/>
        <w:jc w:val="both"/>
        <w:rPr>
          <w:rFonts w:ascii="Times New Roman" w:hAnsi="Times New Roman" w:cs="Times New Roman"/>
          <w:b/>
          <w:bCs/>
        </w:rPr>
      </w:pPr>
      <w:r w:rsidRPr="00162A99">
        <w:rPr>
          <w:rFonts w:ascii="Times New Roman" w:hAnsi="Times New Roman" w:cs="Times New Roman"/>
          <w:b/>
          <w:bCs/>
        </w:rPr>
        <w:t>1</w:t>
      </w:r>
      <w:r w:rsidR="00BA1FE0">
        <w:rPr>
          <w:rFonts w:ascii="Times New Roman" w:hAnsi="Times New Roman" w:cs="Times New Roman"/>
          <w:b/>
          <w:bCs/>
        </w:rPr>
        <w:t>0</w:t>
      </w:r>
      <w:r w:rsidRPr="00162A99">
        <w:rPr>
          <w:rFonts w:ascii="Times New Roman" w:hAnsi="Times New Roman" w:cs="Times New Roman"/>
          <w:b/>
          <w:bCs/>
        </w:rPr>
        <w:t xml:space="preserve">. KORD JA TÖÖOHUTUS </w:t>
      </w:r>
    </w:p>
    <w:p w14:paraId="32EBE449" w14:textId="0EBF83F8"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BA1FE0">
        <w:rPr>
          <w:rFonts w:ascii="Times New Roman" w:hAnsi="Times New Roman" w:cs="Times New Roman"/>
        </w:rPr>
        <w:t>0</w:t>
      </w:r>
      <w:r w:rsidRPr="00162A99">
        <w:rPr>
          <w:rFonts w:ascii="Times New Roman" w:hAnsi="Times New Roman" w:cs="Times New Roman"/>
        </w:rPr>
        <w:t xml:space="preserve">.1. Töövõtja peab koristama ja vedama ära tööde käigus tekkinud pinnase ja ehitusprahi ning tagama heakorratööde teostamise piirkonnas, hoidma tööde teostamise ajal korras tööpaiga ja selle vahetu ümbruse, hoidma ehitise ümbruse sõidu- ja kõnniteed vabad ehitusmaterjalidest, jääkmaterjalidest. </w:t>
      </w:r>
    </w:p>
    <w:p w14:paraId="65DA30FB" w14:textId="17064384"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BA1FE0">
        <w:rPr>
          <w:rFonts w:ascii="Times New Roman" w:hAnsi="Times New Roman" w:cs="Times New Roman"/>
        </w:rPr>
        <w:t>0</w:t>
      </w:r>
      <w:r w:rsidRPr="00162A99">
        <w:rPr>
          <w:rFonts w:ascii="Times New Roman" w:hAnsi="Times New Roman" w:cs="Times New Roman"/>
        </w:rPr>
        <w:t xml:space="preserve">.2. Töövõtja peab viivitamatult teatama Tellijale selliste asjaolude ilmnemisest, millised takistavad tööde teostamist või muude töövõtulepingu eesmärgi täitmisega seotud tööde ja toimingute alustamist, teostamist või lõpetamist. </w:t>
      </w:r>
    </w:p>
    <w:p w14:paraId="4C2DB0AC" w14:textId="52DA9C35"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.3. Töövõtja peab varustama oma personali vajalike isikukaitsevahenditega, sealhulgas kaitsekiivritega, kinnastega, keevitajamaskidega jm tööliigist sõltuvalt vajalike individuaal- ja </w:t>
      </w:r>
      <w:r w:rsidRPr="00162A99">
        <w:rPr>
          <w:rFonts w:ascii="Times New Roman" w:hAnsi="Times New Roman" w:cs="Times New Roman"/>
        </w:rPr>
        <w:lastRenderedPageBreak/>
        <w:t xml:space="preserve">rühmakaitsevahenditega. Töövõtja peab tagama, et asjakohaste kaitsevahendite kasutamine on kohustuslik nii töölistele kui teistele ehitusalal viibivatele inimestele nende ehitusalal viibimise ajal. </w:t>
      </w:r>
    </w:p>
    <w:p w14:paraId="6E0163F7" w14:textId="5ECFE28B" w:rsidR="00606221"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.4. Töövõtja personal peab olema tööohutuse alal instrueeritud. Ohutusjuhendid peavad olema allkirjastatud iga tööde teostamisel kasutatava isiku poolt. Töövõtja peab läbi viima regulaarseid ohutusalaseid instrueerimisi. Töövõtja peab ametisse nimetama tööohutuse eest vastutava(d) isiku(d). Töövõtja peab järgima Vabariigi Valitusese 08.12.1999 määruse nr 377 „Töötervishoiu ja tööohutuse nõuded ehituses“ nõudeid. </w:t>
      </w:r>
    </w:p>
    <w:p w14:paraId="2815D5F0" w14:textId="02D43389" w:rsidR="00606221"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.5. Kõik tööplatvormid, tellingud jm kukkumisriskiga maapinnast või põrandast kõrgemal paiknevad tööalad peavad olema varustatud sobivate piirete ja redelitega. </w:t>
      </w:r>
    </w:p>
    <w:p w14:paraId="50A94B0F" w14:textId="51F4962B"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.6. Töövõtja peab rajama omal kulul töö teostamiseks vajalikud ehitusaegsed kommunikatsioonid ja rajatised, paigaldama ehitusplatsi ja töödega hõlmatud territooriumi ajutised piirded, valgustid, hoiatus- ja ohutusmärgid. </w:t>
      </w:r>
    </w:p>
    <w:p w14:paraId="436A844F" w14:textId="2338AEFB"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.7. Töövõtja peab tagama tuleohutuse. </w:t>
      </w:r>
    </w:p>
    <w:p w14:paraId="3C69B55B" w14:textId="4B097C1A" w:rsidR="00162A99"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 xml:space="preserve">.8. Töövõtja kohustus on hoida volitamata isikud ehitusplatsilt eemal. </w:t>
      </w:r>
    </w:p>
    <w:p w14:paraId="6D72C4EC" w14:textId="5D710B13" w:rsidR="005A2D86" w:rsidRPr="00162A99" w:rsidRDefault="00110497" w:rsidP="005E798B">
      <w:pPr>
        <w:spacing w:after="0"/>
        <w:jc w:val="both"/>
        <w:rPr>
          <w:rFonts w:ascii="Times New Roman" w:hAnsi="Times New Roman" w:cs="Times New Roman"/>
        </w:rPr>
      </w:pPr>
      <w:r w:rsidRPr="00162A99">
        <w:rPr>
          <w:rFonts w:ascii="Times New Roman" w:hAnsi="Times New Roman" w:cs="Times New Roman"/>
        </w:rPr>
        <w:t>1</w:t>
      </w:r>
      <w:r w:rsidR="007E2C76">
        <w:rPr>
          <w:rFonts w:ascii="Times New Roman" w:hAnsi="Times New Roman" w:cs="Times New Roman"/>
        </w:rPr>
        <w:t>0</w:t>
      </w:r>
      <w:r w:rsidRPr="00162A99">
        <w:rPr>
          <w:rFonts w:ascii="Times New Roman" w:hAnsi="Times New Roman" w:cs="Times New Roman"/>
        </w:rPr>
        <w:t>.9. Töövõtja peab tagama ehitusplatsil vajadusel ehitusperioodil ehitusplatsi valve.</w:t>
      </w:r>
    </w:p>
    <w:p w14:paraId="5F0D4675" w14:textId="77777777" w:rsidR="00A56442" w:rsidRDefault="00A56442" w:rsidP="005E798B">
      <w:pPr>
        <w:spacing w:after="0"/>
        <w:jc w:val="both"/>
        <w:rPr>
          <w:rFonts w:ascii="Times New Roman" w:hAnsi="Times New Roman" w:cs="Times New Roman"/>
          <w:b/>
          <w:bCs/>
        </w:rPr>
      </w:pPr>
    </w:p>
    <w:p w14:paraId="13596CD3" w14:textId="4FB8CEB3" w:rsidR="00647854" w:rsidRPr="00606221" w:rsidRDefault="00647854" w:rsidP="005E798B">
      <w:pPr>
        <w:spacing w:after="0"/>
        <w:jc w:val="both"/>
        <w:rPr>
          <w:rFonts w:ascii="Times New Roman" w:hAnsi="Times New Roman" w:cs="Times New Roman"/>
          <w:b/>
          <w:bCs/>
        </w:rPr>
      </w:pPr>
      <w:r w:rsidRPr="00606221">
        <w:rPr>
          <w:rFonts w:ascii="Times New Roman" w:hAnsi="Times New Roman" w:cs="Times New Roman"/>
          <w:b/>
          <w:bCs/>
        </w:rPr>
        <w:t>1</w:t>
      </w:r>
      <w:r w:rsidR="007E2C76">
        <w:rPr>
          <w:rFonts w:ascii="Times New Roman" w:hAnsi="Times New Roman" w:cs="Times New Roman"/>
          <w:b/>
          <w:bCs/>
        </w:rPr>
        <w:t>1</w:t>
      </w:r>
      <w:r w:rsidRPr="00606221">
        <w:rPr>
          <w:rFonts w:ascii="Times New Roman" w:hAnsi="Times New Roman" w:cs="Times New Roman"/>
          <w:b/>
          <w:bCs/>
        </w:rPr>
        <w:t xml:space="preserve">. VASTUVÕTUAKT </w:t>
      </w:r>
    </w:p>
    <w:p w14:paraId="7D500A39" w14:textId="15F07497"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.1. Töövõtja annab tööd Tellijale üle tööde üleandmise-vastuvõtmise akti allkirjastamisega mõlema poole poolt. </w:t>
      </w:r>
    </w:p>
    <w:p w14:paraId="1BF1BF31" w14:textId="03E9C31F"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.2. Enne üleandmise-vastuvõtu akti allkirjastamist peab Töövõtja andma Tellijale üle vajalikud eestikeelsed kasutus- ja hooldusjuhendid. </w:t>
      </w:r>
    </w:p>
    <w:p w14:paraId="2AED9A59" w14:textId="19F46410"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.3. Juhul, kui üle antavas töös esineb puuduseid, on Tellijal õigus keelduda üleandmisevastuvõtmise akti allkirjastamisest, selgitades keeldumist kirjalikult ja nõudes puuduste likvideerimist 30 päeva jooksul ning alles puuduste likvideerimise järel allkirjastada üleandmise-vastuvõtmise akt. </w:t>
      </w:r>
    </w:p>
    <w:p w14:paraId="00CFFFA4" w14:textId="1B3C67D0"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.4. Vastavalt Eesti Vabariigi seadusandlusele loetaks tööd ametlikult lõpetatuks kasutusloa väljastamisega omavalitsuse poolt vastavalt ehitusseadustikule. </w:t>
      </w:r>
    </w:p>
    <w:p w14:paraId="5686CFCD" w14:textId="530B76B9" w:rsidR="00647854" w:rsidRPr="00606221" w:rsidRDefault="00647854" w:rsidP="005E798B">
      <w:pPr>
        <w:spacing w:after="0"/>
        <w:jc w:val="both"/>
        <w:rPr>
          <w:rFonts w:ascii="Times New Roman" w:hAnsi="Times New Roman" w:cs="Times New Roman"/>
        </w:rPr>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 xml:space="preserve">.5. Töövõtja peab hankima kõik tööde teostamiseks, üleandmiseks ja ehitise kasutusele võtmiseks vajalikud load ja kooskõlastused ning taotlema läbi ehitisregistri kasutusloa. </w:t>
      </w:r>
    </w:p>
    <w:p w14:paraId="516552F0" w14:textId="342B9A7B" w:rsidR="00647854" w:rsidRDefault="00647854" w:rsidP="005E798B">
      <w:pPr>
        <w:spacing w:after="0"/>
        <w:jc w:val="both"/>
      </w:pPr>
      <w:r w:rsidRPr="00606221">
        <w:rPr>
          <w:rFonts w:ascii="Times New Roman" w:hAnsi="Times New Roman" w:cs="Times New Roman"/>
        </w:rPr>
        <w:t>1</w:t>
      </w:r>
      <w:r w:rsidR="007E2C76">
        <w:rPr>
          <w:rFonts w:ascii="Times New Roman" w:hAnsi="Times New Roman" w:cs="Times New Roman"/>
        </w:rPr>
        <w:t>1</w:t>
      </w:r>
      <w:r w:rsidRPr="00606221">
        <w:rPr>
          <w:rFonts w:ascii="Times New Roman" w:hAnsi="Times New Roman" w:cs="Times New Roman"/>
        </w:rPr>
        <w:t>.6. Kasutusloa väljastamine on Tellija poolt vastuvõtuakti väljastamise eeltingimuseks.</w:t>
      </w:r>
      <w:r>
        <w:t xml:space="preserve"> </w:t>
      </w:r>
    </w:p>
    <w:p w14:paraId="35FA5C69" w14:textId="77777777" w:rsidR="00B6676F" w:rsidRDefault="00B6676F" w:rsidP="005E798B">
      <w:pPr>
        <w:spacing w:after="0"/>
        <w:jc w:val="both"/>
      </w:pPr>
    </w:p>
    <w:p w14:paraId="6CE247EE" w14:textId="22C0AA88" w:rsidR="00B6676F" w:rsidRPr="00A5682F" w:rsidRDefault="00647854" w:rsidP="005E798B">
      <w:pPr>
        <w:spacing w:after="0"/>
        <w:jc w:val="both"/>
        <w:rPr>
          <w:rFonts w:ascii="Times New Roman" w:hAnsi="Times New Roman" w:cs="Times New Roman"/>
          <w:b/>
          <w:bCs/>
        </w:rPr>
      </w:pPr>
      <w:r w:rsidRPr="00A5682F">
        <w:rPr>
          <w:rFonts w:ascii="Times New Roman" w:hAnsi="Times New Roman" w:cs="Times New Roman"/>
          <w:b/>
          <w:bCs/>
        </w:rPr>
        <w:t>1</w:t>
      </w:r>
      <w:r w:rsidR="007E2C76">
        <w:rPr>
          <w:rFonts w:ascii="Times New Roman" w:hAnsi="Times New Roman" w:cs="Times New Roman"/>
          <w:b/>
          <w:bCs/>
        </w:rPr>
        <w:t>2</w:t>
      </w:r>
      <w:r w:rsidRPr="00A5682F">
        <w:rPr>
          <w:rFonts w:ascii="Times New Roman" w:hAnsi="Times New Roman" w:cs="Times New Roman"/>
          <w:b/>
          <w:bCs/>
        </w:rPr>
        <w:t xml:space="preserve">. PAKKUMUSE ESITAMINE JA HINDAMINE </w:t>
      </w:r>
    </w:p>
    <w:p w14:paraId="62E0C519" w14:textId="3FC9818B" w:rsidR="00B6676F" w:rsidRPr="00B6676F" w:rsidRDefault="00647854" w:rsidP="005E798B">
      <w:pPr>
        <w:spacing w:after="0"/>
        <w:jc w:val="both"/>
        <w:rPr>
          <w:rFonts w:ascii="Times New Roman" w:hAnsi="Times New Roman" w:cs="Times New Roman"/>
        </w:rPr>
      </w:pPr>
      <w:r w:rsidRPr="00B6676F">
        <w:rPr>
          <w:rFonts w:ascii="Times New Roman" w:hAnsi="Times New Roman" w:cs="Times New Roman"/>
        </w:rPr>
        <w:t>1</w:t>
      </w:r>
      <w:r w:rsidR="007E2C76">
        <w:rPr>
          <w:rFonts w:ascii="Times New Roman" w:hAnsi="Times New Roman" w:cs="Times New Roman"/>
        </w:rPr>
        <w:t>2</w:t>
      </w:r>
      <w:r w:rsidRPr="00B6676F">
        <w:rPr>
          <w:rFonts w:ascii="Times New Roman" w:hAnsi="Times New Roman" w:cs="Times New Roman"/>
        </w:rPr>
        <w:t xml:space="preserve">.1. Pakkumuse maksumus esitada lisatud esildisel (lisa 2). </w:t>
      </w:r>
    </w:p>
    <w:p w14:paraId="2BAF644F" w14:textId="161B675E" w:rsidR="00B6676F" w:rsidRPr="00B6676F" w:rsidRDefault="00647854" w:rsidP="005E798B">
      <w:pPr>
        <w:spacing w:after="0"/>
        <w:jc w:val="both"/>
        <w:rPr>
          <w:rFonts w:ascii="Times New Roman" w:hAnsi="Times New Roman" w:cs="Times New Roman"/>
        </w:rPr>
      </w:pPr>
      <w:r w:rsidRPr="00B6676F">
        <w:rPr>
          <w:rFonts w:ascii="Times New Roman" w:hAnsi="Times New Roman" w:cs="Times New Roman"/>
        </w:rPr>
        <w:t>1</w:t>
      </w:r>
      <w:r w:rsidR="007E2C76">
        <w:rPr>
          <w:rFonts w:ascii="Times New Roman" w:hAnsi="Times New Roman" w:cs="Times New Roman"/>
        </w:rPr>
        <w:t>2</w:t>
      </w:r>
      <w:r w:rsidRPr="00B6676F">
        <w:rPr>
          <w:rFonts w:ascii="Times New Roman" w:hAnsi="Times New Roman" w:cs="Times New Roman"/>
        </w:rPr>
        <w:t>.2.</w:t>
      </w:r>
      <w:r w:rsidR="004B5207">
        <w:rPr>
          <w:rFonts w:ascii="Times New Roman" w:hAnsi="Times New Roman" w:cs="Times New Roman"/>
        </w:rPr>
        <w:t xml:space="preserve"> </w:t>
      </w:r>
      <w:r w:rsidRPr="004B5207">
        <w:rPr>
          <w:rFonts w:ascii="Times New Roman" w:hAnsi="Times New Roman" w:cs="Times New Roman"/>
        </w:rPr>
        <w:t xml:space="preserve">Pakkumus tuleb esitada vajadusel koos teiste isikute (alltöövõtjate) nimekirjaga digitaalselt allkirjastatuna hiljemalt </w:t>
      </w:r>
      <w:r w:rsidR="00561182" w:rsidRPr="004B5207">
        <w:rPr>
          <w:rFonts w:ascii="Times New Roman" w:hAnsi="Times New Roman" w:cs="Times New Roman"/>
        </w:rPr>
        <w:t>26</w:t>
      </w:r>
      <w:r w:rsidR="008040B0" w:rsidRPr="004B5207">
        <w:rPr>
          <w:rFonts w:ascii="Times New Roman" w:hAnsi="Times New Roman" w:cs="Times New Roman"/>
        </w:rPr>
        <w:t>. juu</w:t>
      </w:r>
      <w:r w:rsidR="00F239C5">
        <w:rPr>
          <w:rFonts w:ascii="Times New Roman" w:hAnsi="Times New Roman" w:cs="Times New Roman"/>
        </w:rPr>
        <w:t>nil</w:t>
      </w:r>
      <w:r w:rsidRPr="004B5207">
        <w:rPr>
          <w:rFonts w:ascii="Times New Roman" w:hAnsi="Times New Roman" w:cs="Times New Roman"/>
        </w:rPr>
        <w:t xml:space="preserve"> 202</w:t>
      </w:r>
      <w:r w:rsidR="008040B0" w:rsidRPr="004B5207">
        <w:rPr>
          <w:rFonts w:ascii="Times New Roman" w:hAnsi="Times New Roman" w:cs="Times New Roman"/>
        </w:rPr>
        <w:t>6</w:t>
      </w:r>
      <w:r w:rsidRPr="004B5207">
        <w:rPr>
          <w:rFonts w:ascii="Times New Roman" w:hAnsi="Times New Roman" w:cs="Times New Roman"/>
        </w:rPr>
        <w:t xml:space="preserve">. a kella 10.00ks e-postiga aadressile </w:t>
      </w:r>
      <w:r w:rsidR="00561182" w:rsidRPr="004B5207">
        <w:rPr>
          <w:rFonts w:ascii="Times New Roman" w:hAnsi="Times New Roman" w:cs="Times New Roman"/>
        </w:rPr>
        <w:t>mulgi</w:t>
      </w:r>
      <w:r w:rsidRPr="004B5207">
        <w:rPr>
          <w:rFonts w:ascii="Times New Roman" w:hAnsi="Times New Roman" w:cs="Times New Roman"/>
        </w:rPr>
        <w:t>@mulgivald.ee.</w:t>
      </w:r>
      <w:r w:rsidRPr="00B6676F">
        <w:rPr>
          <w:rFonts w:ascii="Times New Roman" w:hAnsi="Times New Roman" w:cs="Times New Roman"/>
        </w:rPr>
        <w:t xml:space="preserve"> </w:t>
      </w:r>
    </w:p>
    <w:p w14:paraId="5F1EA122" w14:textId="537C3E3C" w:rsidR="00647854" w:rsidRPr="00B6676F" w:rsidRDefault="00647854" w:rsidP="005E798B">
      <w:pPr>
        <w:spacing w:after="0"/>
        <w:jc w:val="both"/>
        <w:rPr>
          <w:rFonts w:ascii="Times New Roman" w:hAnsi="Times New Roman" w:cs="Times New Roman"/>
          <w:b/>
          <w:bCs/>
        </w:rPr>
      </w:pPr>
      <w:r w:rsidRPr="00B6676F">
        <w:rPr>
          <w:rFonts w:ascii="Times New Roman" w:hAnsi="Times New Roman" w:cs="Times New Roman"/>
        </w:rPr>
        <w:t>1</w:t>
      </w:r>
      <w:r w:rsidR="007E2C76">
        <w:rPr>
          <w:rFonts w:ascii="Times New Roman" w:hAnsi="Times New Roman" w:cs="Times New Roman"/>
        </w:rPr>
        <w:t>2</w:t>
      </w:r>
      <w:r w:rsidRPr="00B6676F">
        <w:rPr>
          <w:rFonts w:ascii="Times New Roman" w:hAnsi="Times New Roman" w:cs="Times New Roman"/>
        </w:rPr>
        <w:t>.3. Tellija jätab endale õiguse pidada vajadusel läbirääkimisi hinna, mahtude ja tööde teostamise osas. Pärast läbirääkimisi võib Tellija teha Pakkujatele ettepaneku kohaldatud tingimustel pakkumuse esitamiseks.</w:t>
      </w:r>
    </w:p>
    <w:sectPr w:rsidR="00647854" w:rsidRPr="00B66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94"/>
    <w:rsid w:val="00014A87"/>
    <w:rsid w:val="00086903"/>
    <w:rsid w:val="000D19F0"/>
    <w:rsid w:val="00110497"/>
    <w:rsid w:val="00162A99"/>
    <w:rsid w:val="002C15AA"/>
    <w:rsid w:val="002D5205"/>
    <w:rsid w:val="004B5207"/>
    <w:rsid w:val="004E508A"/>
    <w:rsid w:val="00561182"/>
    <w:rsid w:val="005A2D86"/>
    <w:rsid w:val="005E798B"/>
    <w:rsid w:val="005F2651"/>
    <w:rsid w:val="00606221"/>
    <w:rsid w:val="00647854"/>
    <w:rsid w:val="006833ED"/>
    <w:rsid w:val="006D3D93"/>
    <w:rsid w:val="0070588B"/>
    <w:rsid w:val="007D55C2"/>
    <w:rsid w:val="007E2C76"/>
    <w:rsid w:val="007F556A"/>
    <w:rsid w:val="008040B0"/>
    <w:rsid w:val="008C1EFA"/>
    <w:rsid w:val="009F7E73"/>
    <w:rsid w:val="00A30094"/>
    <w:rsid w:val="00A56442"/>
    <w:rsid w:val="00A5682F"/>
    <w:rsid w:val="00B11D5F"/>
    <w:rsid w:val="00B6676F"/>
    <w:rsid w:val="00BA1FE0"/>
    <w:rsid w:val="00DA7B40"/>
    <w:rsid w:val="00E05B5C"/>
    <w:rsid w:val="00F22123"/>
    <w:rsid w:val="00F239C5"/>
    <w:rsid w:val="00FD5AA3"/>
    <w:rsid w:val="00FE23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606E"/>
  <w15:chartTrackingRefBased/>
  <w15:docId w15:val="{E0F108D7-F842-4FAA-8AEE-987BFB1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30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30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3009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3009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3009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3009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3009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3009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3009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3009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3009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3009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3009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3009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3009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3009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3009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3009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30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3009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3009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3009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30094"/>
    <w:pPr>
      <w:spacing w:before="160"/>
      <w:jc w:val="center"/>
    </w:pPr>
    <w:rPr>
      <w:i/>
      <w:iCs/>
      <w:color w:val="404040" w:themeColor="text1" w:themeTint="BF"/>
    </w:rPr>
  </w:style>
  <w:style w:type="character" w:customStyle="1" w:styleId="TsitaatMrk">
    <w:name w:val="Tsitaat Märk"/>
    <w:basedOn w:val="Liguvaikefont"/>
    <w:link w:val="Tsitaat"/>
    <w:uiPriority w:val="29"/>
    <w:rsid w:val="00A30094"/>
    <w:rPr>
      <w:i/>
      <w:iCs/>
      <w:color w:val="404040" w:themeColor="text1" w:themeTint="BF"/>
    </w:rPr>
  </w:style>
  <w:style w:type="paragraph" w:styleId="Loendilik">
    <w:name w:val="List Paragraph"/>
    <w:basedOn w:val="Normaallaad"/>
    <w:uiPriority w:val="34"/>
    <w:qFormat/>
    <w:rsid w:val="00A30094"/>
    <w:pPr>
      <w:ind w:left="720"/>
      <w:contextualSpacing/>
    </w:pPr>
  </w:style>
  <w:style w:type="character" w:styleId="Selgeltmrgatavrhutus">
    <w:name w:val="Intense Emphasis"/>
    <w:basedOn w:val="Liguvaikefont"/>
    <w:uiPriority w:val="21"/>
    <w:qFormat/>
    <w:rsid w:val="00A30094"/>
    <w:rPr>
      <w:i/>
      <w:iCs/>
      <w:color w:val="0F4761" w:themeColor="accent1" w:themeShade="BF"/>
    </w:rPr>
  </w:style>
  <w:style w:type="paragraph" w:styleId="Selgeltmrgatavtsitaat">
    <w:name w:val="Intense Quote"/>
    <w:basedOn w:val="Normaallaad"/>
    <w:next w:val="Normaallaad"/>
    <w:link w:val="SelgeltmrgatavtsitaatMrk"/>
    <w:uiPriority w:val="30"/>
    <w:qFormat/>
    <w:rsid w:val="00A30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30094"/>
    <w:rPr>
      <w:i/>
      <w:iCs/>
      <w:color w:val="0F4761" w:themeColor="accent1" w:themeShade="BF"/>
    </w:rPr>
  </w:style>
  <w:style w:type="character" w:styleId="Selgeltmrgatavviide">
    <w:name w:val="Intense Reference"/>
    <w:basedOn w:val="Liguvaikefont"/>
    <w:uiPriority w:val="32"/>
    <w:qFormat/>
    <w:rsid w:val="00A30094"/>
    <w:rPr>
      <w:b/>
      <w:bCs/>
      <w:smallCaps/>
      <w:color w:val="0F4761" w:themeColor="accent1" w:themeShade="BF"/>
      <w:spacing w:val="5"/>
    </w:rPr>
  </w:style>
  <w:style w:type="table" w:customStyle="1" w:styleId="TableGrid">
    <w:name w:val="TableGrid"/>
    <w:rsid w:val="00A30094"/>
    <w:pPr>
      <w:spacing w:after="0" w:line="240" w:lineRule="auto"/>
    </w:pPr>
    <w:rPr>
      <w:rFonts w:eastAsia="Times New Roman"/>
      <w:kern w:val="0"/>
      <w:sz w:val="22"/>
      <w:szCs w:val="22"/>
      <w:lang w:eastAsia="et-EE"/>
      <w14:ligatures w14:val="none"/>
    </w:rPr>
    <w:tblPr>
      <w:tblCellMar>
        <w:top w:w="0" w:type="dxa"/>
        <w:left w:w="0" w:type="dxa"/>
        <w:bottom w:w="0" w:type="dxa"/>
        <w:right w:w="0" w:type="dxa"/>
      </w:tblCellMar>
    </w:tblPr>
  </w:style>
  <w:style w:type="character" w:styleId="Hperlink">
    <w:name w:val="Hyperlink"/>
    <w:basedOn w:val="Liguvaikefont"/>
    <w:uiPriority w:val="99"/>
    <w:unhideWhenUsed/>
    <w:rsid w:val="00A30094"/>
    <w:rPr>
      <w:color w:val="467886" w:themeColor="hyperlink"/>
      <w:u w:val="single"/>
    </w:rPr>
  </w:style>
  <w:style w:type="character" w:styleId="Lahendamatamainimine">
    <w:name w:val="Unresolved Mention"/>
    <w:basedOn w:val="Liguvaikefont"/>
    <w:uiPriority w:val="99"/>
    <w:semiHidden/>
    <w:unhideWhenUsed/>
    <w:rsid w:val="00A30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tel:521873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1551</Words>
  <Characters>8996</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Hanna-Maria Kordziejonek</dc:creator>
  <cp:keywords/>
  <dc:description/>
  <cp:lastModifiedBy>Hanna-Maria Kordziejonek</cp:lastModifiedBy>
  <cp:revision>29</cp:revision>
  <dcterms:created xsi:type="dcterms:W3CDTF">2026-05-27T07:59:00Z</dcterms:created>
  <dcterms:modified xsi:type="dcterms:W3CDTF">2026-06-16T13:47:00Z</dcterms:modified>
</cp:coreProperties>
</file>